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1D7E" w14:textId="77777777" w:rsidR="004B3C03" w:rsidRDefault="004B3C03" w:rsidP="004B3C03">
      <w:pPr>
        <w:jc w:val="right"/>
        <w:rPr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Załącznik nr 1</w:t>
      </w:r>
    </w:p>
    <w:p w14:paraId="255B2B83" w14:textId="77777777" w:rsidR="004B3C03" w:rsidRDefault="004B3C03" w:rsidP="004B3C03">
      <w:pPr>
        <w:ind w:left="4956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do zapytania ofertowego KCRP.7321.4.2022.</w:t>
      </w:r>
    </w:p>
    <w:p w14:paraId="35A11808" w14:textId="77777777" w:rsidR="004B3C03" w:rsidRDefault="004B3C03" w:rsidP="004B3C03">
      <w:pPr>
        <w:spacing w:after="0" w:line="240" w:lineRule="auto"/>
        <w:jc w:val="right"/>
        <w:rPr>
          <w:rFonts w:ascii="Arial" w:eastAsia="Arial" w:hAnsi="Arial" w:cs="Arial"/>
          <w:b/>
          <w:sz w:val="18"/>
          <w:szCs w:val="18"/>
        </w:rPr>
      </w:pPr>
    </w:p>
    <w:p w14:paraId="0023C3C7" w14:textId="77777777" w:rsidR="004B3C03" w:rsidRDefault="004B3C03" w:rsidP="004B3C03">
      <w:pPr>
        <w:spacing w:after="0" w:line="240" w:lineRule="auto"/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z dnia 18.01.2023 r.</w:t>
      </w:r>
    </w:p>
    <w:p w14:paraId="771A46BD" w14:textId="77777777" w:rsidR="004B3C03" w:rsidRDefault="004B3C03" w:rsidP="004B3C03">
      <w:pPr>
        <w:spacing w:after="0" w:line="240" w:lineRule="auto"/>
        <w:jc w:val="right"/>
        <w:rPr>
          <w:rFonts w:ascii="Arial" w:eastAsia="Arial" w:hAnsi="Arial" w:cs="Arial"/>
          <w:b/>
          <w:sz w:val="18"/>
          <w:szCs w:val="18"/>
        </w:rPr>
      </w:pPr>
    </w:p>
    <w:p w14:paraId="4618A943" w14:textId="77777777" w:rsidR="004B3C03" w:rsidRDefault="004B3C03" w:rsidP="004B3C03">
      <w:pPr>
        <w:keepNext/>
        <w:spacing w:before="240" w:after="6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1fob9te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Formularz ofertowy</w:t>
      </w:r>
    </w:p>
    <w:p w14:paraId="3B224715" w14:textId="77777777" w:rsidR="004B3C03" w:rsidRDefault="004B3C03" w:rsidP="004B3C03">
      <w:pPr>
        <w:spacing w:after="0" w:line="240" w:lineRule="auto"/>
        <w:jc w:val="right"/>
        <w:rPr>
          <w:rFonts w:ascii="Arial" w:eastAsia="Arial" w:hAnsi="Arial" w:cs="Arial"/>
        </w:rPr>
      </w:pPr>
    </w:p>
    <w:p w14:paraId="2D0DBF01" w14:textId="77777777" w:rsidR="004B3C03" w:rsidRDefault="004B3C03" w:rsidP="004B3C03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………………………………..dnia ………..……….. </w:t>
      </w:r>
      <w:r>
        <w:rPr>
          <w:rFonts w:ascii="Arial" w:eastAsia="Arial" w:hAnsi="Arial" w:cs="Arial"/>
          <w:b/>
        </w:rPr>
        <w:t>2023 r.</w:t>
      </w:r>
    </w:p>
    <w:p w14:paraId="0365630E" w14:textId="77777777" w:rsidR="004B3C03" w:rsidRDefault="004B3C03" w:rsidP="004B3C03">
      <w:pPr>
        <w:spacing w:after="0" w:line="240" w:lineRule="auto"/>
        <w:jc w:val="right"/>
        <w:rPr>
          <w:rFonts w:ascii="Arial" w:eastAsia="Arial" w:hAnsi="Arial" w:cs="Arial"/>
        </w:rPr>
      </w:pPr>
    </w:p>
    <w:p w14:paraId="6395D3D2" w14:textId="77777777" w:rsidR="004B3C03" w:rsidRDefault="004B3C03" w:rsidP="004B3C0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pełna nazwa Wykonawcy</w:t>
      </w:r>
    </w:p>
    <w:p w14:paraId="05EC00ED" w14:textId="77777777" w:rsidR="004B3C03" w:rsidRDefault="004B3C03" w:rsidP="004B3C0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…............................................................</w:t>
      </w:r>
    </w:p>
    <w:p w14:paraId="49EC2B36" w14:textId="77777777" w:rsidR="004B3C03" w:rsidRDefault="004B3C03" w:rsidP="004B3C0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…............................................................</w:t>
      </w:r>
    </w:p>
    <w:p w14:paraId="0442896B" w14:textId="77777777" w:rsidR="004B3C03" w:rsidRDefault="004B3C03" w:rsidP="004B3C0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 siedziby Wykonawcy</w:t>
      </w:r>
    </w:p>
    <w:p w14:paraId="079E7656" w14:textId="77777777" w:rsidR="004B3C03" w:rsidRDefault="004B3C03" w:rsidP="004B3C0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kod …………………………..……………</w:t>
      </w:r>
    </w:p>
    <w:p w14:paraId="652E7803" w14:textId="77777777" w:rsidR="004B3C03" w:rsidRDefault="004B3C03" w:rsidP="004B3C0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ulica…....................................................</w:t>
      </w:r>
    </w:p>
    <w:p w14:paraId="42BF02D3" w14:textId="77777777" w:rsidR="004B3C03" w:rsidRDefault="004B3C03" w:rsidP="004B3C0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miasto…………………………..…………</w:t>
      </w:r>
    </w:p>
    <w:p w14:paraId="34DC3C88" w14:textId="77777777" w:rsidR="004B3C03" w:rsidRDefault="004B3C03" w:rsidP="004B3C0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województwo  …………………..……….</w:t>
      </w:r>
    </w:p>
    <w:p w14:paraId="000B0C1F" w14:textId="77777777" w:rsidR="004B3C03" w:rsidRDefault="004B3C03" w:rsidP="004B3C03">
      <w:pPr>
        <w:spacing w:after="0"/>
        <w:rPr>
          <w:rFonts w:ascii="Arial" w:eastAsia="Arial" w:hAnsi="Arial" w:cs="Arial"/>
        </w:rPr>
      </w:pPr>
    </w:p>
    <w:p w14:paraId="42DCA527" w14:textId="77777777" w:rsidR="004B3C03" w:rsidRDefault="004B3C03" w:rsidP="004B3C0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NIP …................................................</w:t>
      </w:r>
    </w:p>
    <w:p w14:paraId="25B8A33C" w14:textId="77777777" w:rsidR="004B3C03" w:rsidRDefault="004B3C03" w:rsidP="004B3C0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 REGON…………………..…..………</w:t>
      </w:r>
    </w:p>
    <w:p w14:paraId="375B02A6" w14:textId="77777777" w:rsidR="004B3C03" w:rsidRDefault="004B3C03" w:rsidP="004B3C0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konta bankowego</w:t>
      </w:r>
    </w:p>
    <w:p w14:paraId="39816994" w14:textId="77777777" w:rsidR="004B3C03" w:rsidRDefault="004B3C03" w:rsidP="004B3C0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…............................................................</w:t>
      </w:r>
    </w:p>
    <w:p w14:paraId="34BC3359" w14:textId="77777777" w:rsidR="004B3C03" w:rsidRDefault="004B3C03" w:rsidP="004B3C0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telefonu …..........................................</w:t>
      </w:r>
    </w:p>
    <w:p w14:paraId="330ABC58" w14:textId="77777777" w:rsidR="004B3C03" w:rsidRDefault="004B3C03" w:rsidP="004B3C0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e-mail: …………………………………….</w:t>
      </w:r>
    </w:p>
    <w:p w14:paraId="3DE83BBC" w14:textId="77777777" w:rsidR="004B3C03" w:rsidRDefault="004B3C03" w:rsidP="004B3C0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 do korespondencji (podać jeśli</w:t>
      </w:r>
      <w:r>
        <w:rPr>
          <w:rFonts w:ascii="Arial" w:eastAsia="Arial" w:hAnsi="Arial" w:cs="Arial"/>
        </w:rPr>
        <w:br/>
        <w:t>jest inny niż adres siedziby Wykonawcy)</w:t>
      </w:r>
      <w:r>
        <w:rPr>
          <w:rFonts w:ascii="Arial" w:eastAsia="Arial" w:hAnsi="Arial" w:cs="Arial"/>
        </w:rPr>
        <w:br/>
        <w:t>……………………………………………..</w:t>
      </w:r>
      <w:r>
        <w:rPr>
          <w:rFonts w:ascii="Arial" w:eastAsia="Arial" w:hAnsi="Arial" w:cs="Arial"/>
        </w:rPr>
        <w:br/>
        <w:t>……………………………………………..</w:t>
      </w:r>
    </w:p>
    <w:p w14:paraId="114864E1" w14:textId="77777777" w:rsidR="004B3C03" w:rsidRDefault="004B3C03" w:rsidP="004B3C0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……………………………………………..</w:t>
      </w:r>
    </w:p>
    <w:p w14:paraId="2152CD74" w14:textId="77777777" w:rsidR="004B3C03" w:rsidRDefault="004B3C03" w:rsidP="004B3C0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A09A16" w14:textId="77777777" w:rsidR="004B3C03" w:rsidRDefault="004B3C03" w:rsidP="004B3C03">
      <w:pPr>
        <w:spacing w:after="0" w:line="240" w:lineRule="auto"/>
        <w:ind w:left="558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Gmina Miasto Kołobrzeg </w:t>
      </w:r>
    </w:p>
    <w:p w14:paraId="2C43E149" w14:textId="77777777" w:rsidR="004B3C03" w:rsidRDefault="004B3C03" w:rsidP="004B3C03">
      <w:pPr>
        <w:spacing w:after="0" w:line="240" w:lineRule="auto"/>
        <w:ind w:left="558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ul. Ratuszowa 13</w:t>
      </w:r>
    </w:p>
    <w:p w14:paraId="43267634" w14:textId="77777777" w:rsidR="004B3C03" w:rsidRDefault="004B3C03" w:rsidP="004B3C03">
      <w:pPr>
        <w:spacing w:after="0" w:line="240" w:lineRule="auto"/>
        <w:ind w:left="5580"/>
        <w:rPr>
          <w:rFonts w:ascii="Arial" w:eastAsia="Arial" w:hAnsi="Arial" w:cs="Arial"/>
          <w:b/>
        </w:rPr>
      </w:pPr>
      <w:bookmarkStart w:id="1" w:name="_3znysh7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78-100 Kołobrzeg</w:t>
      </w:r>
    </w:p>
    <w:p w14:paraId="35916F36" w14:textId="77777777" w:rsidR="004B3C03" w:rsidRDefault="004B3C03" w:rsidP="004B3C0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7644356" w14:textId="77777777" w:rsidR="004B3C03" w:rsidRDefault="004B3C03" w:rsidP="004B3C0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C77F01D" w14:textId="77777777" w:rsidR="004B3C03" w:rsidRDefault="004B3C03" w:rsidP="004B3C0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OFERTA</w:t>
      </w:r>
    </w:p>
    <w:p w14:paraId="30437961" w14:textId="77777777" w:rsidR="004B3C03" w:rsidRDefault="004B3C03" w:rsidP="004B3C03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na wykonanie zadania:</w:t>
      </w:r>
      <w:r>
        <w:rPr>
          <w:rFonts w:ascii="Arial" w:eastAsia="Arial" w:hAnsi="Arial" w:cs="Arial"/>
          <w:b/>
        </w:rPr>
        <w:t xml:space="preserve"> </w:t>
      </w:r>
    </w:p>
    <w:p w14:paraId="279446D8" w14:textId="77777777" w:rsidR="004B3C03" w:rsidRDefault="004B3C03" w:rsidP="004B3C03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„Wykonanie strony internetowej wraz z platformą do obsługi szkoleń </w:t>
      </w:r>
    </w:p>
    <w:p w14:paraId="7E6EA6AE" w14:textId="77777777" w:rsidR="004B3C03" w:rsidRDefault="004B3C03" w:rsidP="004B3C03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 Kołobrzeskim Centrum Rozwoju Przedsiębiorczości”</w:t>
      </w:r>
    </w:p>
    <w:p w14:paraId="75FD55B9" w14:textId="77777777" w:rsidR="004B3C03" w:rsidRDefault="004B3C03" w:rsidP="004B3C03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2CE856F" w14:textId="77777777" w:rsidR="004B3C03" w:rsidRDefault="004B3C03" w:rsidP="004B3C03">
      <w:pPr>
        <w:widowControl w:val="0"/>
        <w:numPr>
          <w:ilvl w:val="3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Oferujemy wykonanie przedmiotu zamówienia określonego w zapytaniu ofertowym za wynagrodzeniem ryczałtowym w cenie: …………….………….…….</w:t>
      </w:r>
      <w:r>
        <w:rPr>
          <w:rFonts w:ascii="Arial" w:eastAsia="Arial" w:hAnsi="Arial" w:cs="Arial"/>
          <w:b/>
        </w:rPr>
        <w:t xml:space="preserve">zł (netto) </w:t>
      </w:r>
      <w:r>
        <w:rPr>
          <w:rFonts w:ascii="Arial" w:eastAsia="Arial" w:hAnsi="Arial" w:cs="Arial"/>
        </w:rPr>
        <w:t xml:space="preserve">+……..…..% podatku VAT, tj. </w:t>
      </w:r>
      <w:r>
        <w:rPr>
          <w:rFonts w:ascii="Arial" w:eastAsia="Arial" w:hAnsi="Arial" w:cs="Arial"/>
          <w:b/>
        </w:rPr>
        <w:t>ogółem</w:t>
      </w:r>
      <w:r>
        <w:rPr>
          <w:rFonts w:ascii="Arial" w:eastAsia="Arial" w:hAnsi="Arial" w:cs="Arial"/>
        </w:rPr>
        <w:t xml:space="preserve"> ……………..………. </w:t>
      </w:r>
      <w:r>
        <w:rPr>
          <w:rFonts w:ascii="Arial" w:eastAsia="Arial" w:hAnsi="Arial" w:cs="Arial"/>
          <w:b/>
        </w:rPr>
        <w:t>zł brutto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br/>
        <w:t>(Słownie………………………………….…………………………………………………………).</w:t>
      </w:r>
    </w:p>
    <w:p w14:paraId="17E1A41B" w14:textId="77777777" w:rsidR="004B3C03" w:rsidRDefault="004B3C03" w:rsidP="004B3C03">
      <w:pPr>
        <w:widowControl w:val="0"/>
        <w:spacing w:after="0" w:line="360" w:lineRule="auto"/>
        <w:ind w:left="284"/>
        <w:jc w:val="both"/>
        <w:rPr>
          <w:rFonts w:ascii="Arial" w:eastAsia="Arial" w:hAnsi="Arial" w:cs="Arial"/>
        </w:rPr>
      </w:pPr>
    </w:p>
    <w:p w14:paraId="46615CCD" w14:textId="77777777" w:rsidR="004B3C03" w:rsidRDefault="004B3C03" w:rsidP="004B3C03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Oferujemy wykonanie przedmiotu zamówienia w terminie 90 dni od daty podpisania umowy.</w:t>
      </w:r>
      <w:r>
        <w:rPr>
          <w:rFonts w:ascii="Arial" w:eastAsia="Arial" w:hAnsi="Arial" w:cs="Arial"/>
        </w:rPr>
        <w:br/>
      </w:r>
    </w:p>
    <w:p w14:paraId="2031F8C5" w14:textId="77777777" w:rsidR="004B3C03" w:rsidRDefault="004B3C03" w:rsidP="004B3C03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spełniamy minimalne wymagania wobec zespołu wykonawczego:</w:t>
      </w:r>
    </w:p>
    <w:p w14:paraId="38215E4E" w14:textId="77777777" w:rsidR="004B3C03" w:rsidRDefault="004B3C03" w:rsidP="004B3C03">
      <w:pPr>
        <w:widowControl w:val="0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Gwarantowany w umowie SLA:</w:t>
      </w:r>
    </w:p>
    <w:p w14:paraId="732BADC6" w14:textId="77777777" w:rsidR="004B3C03" w:rsidRDefault="004B3C03" w:rsidP="004B3C03">
      <w:pPr>
        <w:widowControl w:val="0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czas reakcji na zgłaszane błędy, w godzinach dostępności maksymalnie 4 godziny robocze,</w:t>
      </w:r>
    </w:p>
    <w:p w14:paraId="6DB68428" w14:textId="77777777" w:rsidR="004B3C03" w:rsidRDefault="004B3C03" w:rsidP="004B3C03">
      <w:pPr>
        <w:widowControl w:val="0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czas naprawienia lub obejścia błędów krytycznych (w godzinach dostępności) maksymalnie 16 godzin roboczych</w:t>
      </w:r>
    </w:p>
    <w:p w14:paraId="0DF8DCDC" w14:textId="77777777" w:rsidR="004B3C03" w:rsidRDefault="004B3C03" w:rsidP="004B3C03">
      <w:pPr>
        <w:widowControl w:val="0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czas wsparcia technicznego i rozwoju projektu (w roboczogodzinach miesięcznie, przez okres 12 miesięcy po oddaniu przedmiotu zamówienia), minimum 2h miesięcznie,</w:t>
      </w:r>
    </w:p>
    <w:p w14:paraId="1F3D8DCF" w14:textId="77777777" w:rsidR="004B3C03" w:rsidRDefault="004B3C03" w:rsidP="004B3C03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17760648" w14:textId="77777777" w:rsidR="004B3C03" w:rsidRDefault="004B3C03" w:rsidP="004B3C03">
      <w:pPr>
        <w:widowControl w:val="0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Zespół wykonawczy zrealizował w przeciągu ostatnich 3 lat, w sposób należyty, potwierdzony referencjami, projekty odpowiadające zakresowi przedmiotu zamówienia, w kompleksowym zakresie (analizy </w:t>
      </w:r>
      <w:proofErr w:type="spellStart"/>
      <w:r>
        <w:rPr>
          <w:rFonts w:ascii="Arial" w:eastAsia="Arial" w:hAnsi="Arial" w:cs="Arial"/>
        </w:rPr>
        <w:t>przedwrożeniowej</w:t>
      </w:r>
      <w:proofErr w:type="spellEnd"/>
      <w:r>
        <w:rPr>
          <w:rFonts w:ascii="Arial" w:eastAsia="Arial" w:hAnsi="Arial" w:cs="Arial"/>
        </w:rPr>
        <w:t>, projektowania UX/UI, wdrażania stron internetowych i/lub aplikacji webowych - z wyłączeniem sklepów internetowych) w łącznym minimalnym wymiarze 5 projektów o wartości minimum 30 000 zł każdy, potwierdzony dokumentem księgowym.</w:t>
      </w:r>
    </w:p>
    <w:p w14:paraId="25DBC7F5" w14:textId="77777777" w:rsidR="004B3C03" w:rsidRDefault="004B3C03" w:rsidP="004B3C03">
      <w:pPr>
        <w:widowControl w:val="0"/>
        <w:spacing w:after="0" w:line="360" w:lineRule="auto"/>
        <w:jc w:val="both"/>
        <w:rPr>
          <w:rFonts w:ascii="Arial" w:eastAsia="Arial" w:hAnsi="Arial" w:cs="Arial"/>
        </w:rPr>
      </w:pPr>
    </w:p>
    <w:p w14:paraId="7B92C6A3" w14:textId="77777777" w:rsidR="004B3C03" w:rsidRDefault="004B3C03" w:rsidP="004B3C03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Załączamy 1 dokument obrazujący nasz proces realizacji projektu webowego</w:t>
      </w:r>
    </w:p>
    <w:p w14:paraId="48DB43BD" w14:textId="77777777" w:rsidR="004B3C03" w:rsidRDefault="004B3C03" w:rsidP="004B3C03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Załączamy wybrane 3 realizacje projektów naszego autorstwa (link dostępu online):</w:t>
      </w:r>
    </w:p>
    <w:p w14:paraId="1EC2927D" w14:textId="77777777" w:rsidR="004B3C03" w:rsidRDefault="004B3C03" w:rsidP="004B3C03">
      <w:pPr>
        <w:widowControl w:val="0"/>
        <w:spacing w:after="0" w:line="360" w:lineRule="auto"/>
        <w:jc w:val="both"/>
        <w:rPr>
          <w:rFonts w:ascii="Arial" w:eastAsia="Arial" w:hAnsi="Arial" w:cs="Arial"/>
        </w:rPr>
      </w:pPr>
    </w:p>
    <w:p w14:paraId="297A7D4F" w14:textId="77777777" w:rsidR="004B3C03" w:rsidRDefault="004B3C03" w:rsidP="004B3C03">
      <w:pPr>
        <w:widowControl w:val="0"/>
        <w:numPr>
          <w:ilvl w:val="1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</w:t>
      </w:r>
    </w:p>
    <w:p w14:paraId="5B260681" w14:textId="77777777" w:rsidR="004B3C03" w:rsidRDefault="004B3C03" w:rsidP="004B3C03">
      <w:pPr>
        <w:widowControl w:val="0"/>
        <w:numPr>
          <w:ilvl w:val="1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</w:t>
      </w:r>
    </w:p>
    <w:p w14:paraId="5CD475A7" w14:textId="77777777" w:rsidR="004B3C03" w:rsidRDefault="004B3C03" w:rsidP="004B3C03">
      <w:pPr>
        <w:widowControl w:val="0"/>
        <w:numPr>
          <w:ilvl w:val="1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</w:t>
      </w:r>
    </w:p>
    <w:p w14:paraId="5DB26BFF" w14:textId="77777777" w:rsidR="004B3C03" w:rsidRDefault="004B3C03" w:rsidP="004B3C03">
      <w:pPr>
        <w:widowControl w:val="0"/>
        <w:spacing w:after="0" w:line="360" w:lineRule="auto"/>
        <w:jc w:val="both"/>
        <w:rPr>
          <w:rFonts w:ascii="Arial" w:eastAsia="Arial" w:hAnsi="Arial" w:cs="Arial"/>
        </w:rPr>
      </w:pPr>
    </w:p>
    <w:p w14:paraId="20E5F7CC" w14:textId="77777777" w:rsidR="004B3C03" w:rsidRDefault="004B3C03" w:rsidP="004B3C03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zapoznaliśmy się z zapisami zapytania ofertowego i  uznajemy się za związanych określonymi w niej wymaganiami i zasadami postępowania.</w:t>
      </w:r>
    </w:p>
    <w:p w14:paraId="315FFEA3" w14:textId="77777777" w:rsidR="004B3C03" w:rsidRDefault="004B3C03" w:rsidP="004B3C03">
      <w:pPr>
        <w:widowControl w:val="0"/>
        <w:spacing w:after="0" w:line="360" w:lineRule="auto"/>
        <w:jc w:val="both"/>
        <w:rPr>
          <w:rFonts w:ascii="Arial" w:eastAsia="Arial" w:hAnsi="Arial" w:cs="Arial"/>
        </w:rPr>
      </w:pPr>
    </w:p>
    <w:p w14:paraId="4AB88F87" w14:textId="77777777" w:rsidR="004B3C03" w:rsidRDefault="004B3C03" w:rsidP="004B3C03">
      <w:pPr>
        <w:spacing w:after="0" w:line="360" w:lineRule="auto"/>
        <w:jc w:val="both"/>
        <w:rPr>
          <w:rFonts w:ascii="Arial" w:eastAsia="Arial" w:hAnsi="Arial" w:cs="Arial"/>
          <w:strike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</w:p>
    <w:p w14:paraId="2566FF7E" w14:textId="77777777" w:rsidR="004B3C03" w:rsidRDefault="004B3C03" w:rsidP="004B3C03">
      <w:pPr>
        <w:spacing w:after="0" w:line="360" w:lineRule="auto"/>
        <w:ind w:left="709" w:hanging="709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</w:p>
    <w:p w14:paraId="7B644941" w14:textId="77777777" w:rsidR="004B3C03" w:rsidRDefault="004B3C03" w:rsidP="004B3C03">
      <w:pPr>
        <w:tabs>
          <w:tab w:val="left" w:pos="2520"/>
        </w:tabs>
        <w:rPr>
          <w:sz w:val="24"/>
          <w:szCs w:val="24"/>
        </w:rPr>
      </w:pPr>
    </w:p>
    <w:p w14:paraId="515B4390" w14:textId="77777777" w:rsidR="004B3C03" w:rsidRDefault="004B3C03" w:rsidP="004B3C03">
      <w:pPr>
        <w:tabs>
          <w:tab w:val="left" w:pos="2520"/>
        </w:tabs>
        <w:rPr>
          <w:sz w:val="24"/>
          <w:szCs w:val="24"/>
        </w:rPr>
      </w:pPr>
    </w:p>
    <w:p w14:paraId="2562553A" w14:textId="77777777" w:rsidR="00FE6AE4" w:rsidRDefault="00FE6AE4"/>
    <w:sectPr w:rsidR="00FE6A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773B9" w14:textId="77777777" w:rsidR="00A411C3" w:rsidRDefault="00A411C3" w:rsidP="004B3C03">
      <w:pPr>
        <w:spacing w:after="0" w:line="240" w:lineRule="auto"/>
      </w:pPr>
      <w:r>
        <w:separator/>
      </w:r>
    </w:p>
  </w:endnote>
  <w:endnote w:type="continuationSeparator" w:id="0">
    <w:p w14:paraId="3563BEE8" w14:textId="77777777" w:rsidR="00A411C3" w:rsidRDefault="00A411C3" w:rsidP="004B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67040" w14:textId="77777777" w:rsidR="00A411C3" w:rsidRDefault="00A411C3" w:rsidP="004B3C03">
      <w:pPr>
        <w:spacing w:after="0" w:line="240" w:lineRule="auto"/>
      </w:pPr>
      <w:r>
        <w:separator/>
      </w:r>
    </w:p>
  </w:footnote>
  <w:footnote w:type="continuationSeparator" w:id="0">
    <w:p w14:paraId="03C7430B" w14:textId="77777777" w:rsidR="00A411C3" w:rsidRDefault="00A411C3" w:rsidP="004B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D29F" w14:textId="60A62345" w:rsidR="004B3C03" w:rsidRDefault="004B3C03" w:rsidP="004B3C03">
    <w:pPr>
      <w:pStyle w:val="Nagwek"/>
      <w:tabs>
        <w:tab w:val="clear" w:pos="4536"/>
        <w:tab w:val="clear" w:pos="9072"/>
        <w:tab w:val="left" w:pos="7632"/>
      </w:tabs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5EB232CB" wp14:editId="57AA961C">
          <wp:simplePos x="0" y="0"/>
          <wp:positionH relativeFrom="column">
            <wp:posOffset>3581400</wp:posOffset>
          </wp:positionH>
          <wp:positionV relativeFrom="paragraph">
            <wp:posOffset>-244475</wp:posOffset>
          </wp:positionV>
          <wp:extent cx="2163608" cy="519430"/>
          <wp:effectExtent l="0" t="0" r="0" b="0"/>
          <wp:wrapNone/>
          <wp:docPr id="1" name="image3.jpg" descr="C:\Users\mkopec\Desktop\logotypy\logo-UE-color-poziom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mkopec\Desktop\logotypy\logo-UE-color-poziom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3608" cy="519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E40136D" wp14:editId="1B226B0B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2085975" cy="462882"/>
          <wp:effectExtent l="0" t="0" r="0" b="0"/>
          <wp:wrapNone/>
          <wp:docPr id="3" name="image2.jpg" descr="C:\Users\mkopec\Desktop\logotypy\LogoRybactwoiMorz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mkopec\Desktop\logotypy\LogoRybactwoiMorz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5975" cy="462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61E"/>
    <w:multiLevelType w:val="multilevel"/>
    <w:tmpl w:val="B096020C"/>
    <w:lvl w:ilvl="0">
      <w:start w:val="1"/>
      <w:numFmt w:val="decimal"/>
      <w:lvlText w:val="%1)"/>
      <w:lvlJc w:val="left"/>
      <w:pPr>
        <w:ind w:left="480" w:hanging="360"/>
      </w:pPr>
      <w:rPr>
        <w:b w:val="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B4FF3"/>
    <w:multiLevelType w:val="multilevel"/>
    <w:tmpl w:val="B2A4B5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E686CDC"/>
    <w:multiLevelType w:val="multilevel"/>
    <w:tmpl w:val="1DFA447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893080705">
    <w:abstractNumId w:val="0"/>
  </w:num>
  <w:num w:numId="2" w16cid:durableId="648897515">
    <w:abstractNumId w:val="1"/>
  </w:num>
  <w:num w:numId="3" w16cid:durableId="160898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03"/>
    <w:rsid w:val="002E12C8"/>
    <w:rsid w:val="004B3C03"/>
    <w:rsid w:val="006C4465"/>
    <w:rsid w:val="00A411C3"/>
    <w:rsid w:val="00FB3A9C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4FA0"/>
  <w15:chartTrackingRefBased/>
  <w15:docId w15:val="{143E1E82-73CD-420B-98DE-20EC4CFC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C03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C03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3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C03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Miasto Kołobrzeg</dc:creator>
  <cp:keywords/>
  <dc:description/>
  <cp:lastModifiedBy>Gmina Miasto Kołobrzeg</cp:lastModifiedBy>
  <cp:revision>1</cp:revision>
  <dcterms:created xsi:type="dcterms:W3CDTF">2023-01-18T13:42:00Z</dcterms:created>
  <dcterms:modified xsi:type="dcterms:W3CDTF">2023-01-18T13:43:00Z</dcterms:modified>
</cp:coreProperties>
</file>