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B889" w14:textId="1B9AC353" w:rsidR="00B4521E" w:rsidRPr="00343B1A" w:rsidRDefault="00E424CB" w:rsidP="0050734C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5257ED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80F53">
        <w:rPr>
          <w:rFonts w:ascii="Arial" w:hAnsi="Arial" w:cs="Arial"/>
          <w:b/>
          <w:color w:val="auto"/>
          <w:szCs w:val="24"/>
          <w:lang w:val="pl-PL"/>
        </w:rPr>
        <w:t>nr</w:t>
      </w:r>
      <w:r w:rsidR="00A42EBE" w:rsidRPr="005257ED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280F53">
        <w:rPr>
          <w:rFonts w:ascii="Arial" w:hAnsi="Arial" w:cs="Arial"/>
          <w:b/>
          <w:color w:val="auto"/>
          <w:szCs w:val="24"/>
          <w:lang w:val="pl-PL"/>
        </w:rPr>
        <w:t>…..</w:t>
      </w:r>
      <w:r w:rsidR="00B4521E" w:rsidRPr="00343B1A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343B1A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343B1A">
        <w:rPr>
          <w:rFonts w:ascii="Arial" w:hAnsi="Arial" w:cs="Arial"/>
          <w:b/>
          <w:color w:val="auto"/>
          <w:szCs w:val="24"/>
          <w:lang w:val="pl-PL"/>
        </w:rPr>
        <w:t>201</w:t>
      </w:r>
      <w:r w:rsidR="00280F53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7DF55BBB" w:rsidR="00CE1E6E" w:rsidRPr="005257ED" w:rsidRDefault="00CE1E6E" w:rsidP="0050734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="00805B79">
        <w:rPr>
          <w:rFonts w:ascii="Arial" w:hAnsi="Arial" w:cs="Arial"/>
          <w:b/>
          <w:color w:val="auto"/>
          <w:sz w:val="22"/>
          <w:szCs w:val="22"/>
          <w:lang w:val="pl-PL"/>
        </w:rPr>
        <w:t>………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280F53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5257E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5257ED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 w:rsidRPr="00B54CFF">
        <w:rPr>
          <w:rFonts w:ascii="Arial" w:hAnsi="Arial"/>
          <w:color w:val="auto"/>
          <w:sz w:val="22"/>
          <w:szCs w:val="22"/>
          <w:lang w:val="pl-PL"/>
        </w:rPr>
        <w:t>(NIP: 671-</w:t>
      </w:r>
      <w:r w:rsidR="003D1136" w:rsidRPr="00B54CFF">
        <w:rPr>
          <w:rFonts w:ascii="Arial" w:hAnsi="Arial"/>
          <w:color w:val="auto"/>
          <w:sz w:val="22"/>
          <w:szCs w:val="22"/>
          <w:lang w:val="pl-PL"/>
        </w:rPr>
        <w:t>1</w:t>
      </w:r>
      <w:r w:rsidRPr="00B54CFF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 w:rsidRPr="00B54CFF">
        <w:rPr>
          <w:rFonts w:ascii="Arial" w:hAnsi="Arial"/>
          <w:color w:val="auto"/>
          <w:sz w:val="22"/>
          <w:szCs w:val="22"/>
          <w:lang w:val="pl-PL"/>
        </w:rPr>
        <w:t>-</w:t>
      </w:r>
      <w:r w:rsidRPr="00B54CFF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 w:rsidRPr="00B54CFF">
        <w:rPr>
          <w:rFonts w:ascii="Arial" w:hAnsi="Arial"/>
          <w:color w:val="auto"/>
          <w:sz w:val="22"/>
          <w:szCs w:val="22"/>
          <w:lang w:val="pl-PL"/>
        </w:rPr>
        <w:t>-</w:t>
      </w:r>
      <w:r w:rsidRPr="00B54CFF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 w:rsidRPr="00B54CFF">
        <w:rPr>
          <w:rFonts w:ascii="Arial" w:hAnsi="Arial"/>
          <w:color w:val="auto"/>
          <w:sz w:val="22"/>
          <w:szCs w:val="22"/>
          <w:lang w:val="pl-PL"/>
        </w:rPr>
        <w:t>;</w:t>
      </w:r>
      <w:r w:rsidRPr="00B54CFF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B54CFF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B54CFF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B54CF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3C5346" w:rsidRPr="00B54CF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3C5346" w:rsidRPr="00B54CF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3C5346" w:rsidRPr="00B54CF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B54CF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29DCB999" w14:textId="77777777" w:rsidR="00280F53" w:rsidRPr="00CA690A" w:rsidRDefault="00280F53" w:rsidP="00280F53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13C8E173" w14:textId="77777777" w:rsidR="00280F53" w:rsidRPr="00CA690A" w:rsidRDefault="00280F53" w:rsidP="00280F53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1C7DBB77" w14:textId="77777777" w:rsidR="00280F53" w:rsidRPr="00CA690A" w:rsidRDefault="00280F53" w:rsidP="00280F53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siedzibą w 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14:paraId="1E8D9109" w14:textId="77777777" w:rsidR="00280F53" w:rsidRDefault="00280F53" w:rsidP="00280F5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14:paraId="21553A92" w14:textId="77777777" w:rsidR="00A04307" w:rsidRDefault="00A04307" w:rsidP="00A04307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25C62C1" w14:textId="5C72207D" w:rsidR="007B28C4" w:rsidRPr="005257ED" w:rsidRDefault="007B28C4" w:rsidP="00A04307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5257ED" w:rsidRDefault="00B4521E" w:rsidP="0050734C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7B75B44C" w:rsidR="00C85B3A" w:rsidRPr="0019203B" w:rsidRDefault="001D509E" w:rsidP="0019203B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48B">
        <w:rPr>
          <w:rFonts w:ascii="Arial" w:hAnsi="Arial" w:cs="Arial"/>
          <w:color w:val="auto"/>
          <w:sz w:val="22"/>
          <w:szCs w:val="22"/>
        </w:rPr>
        <w:t xml:space="preserve">Zamawiający zamawia a Wykonawca zobowiązuje się wykonać zamówienie publiczne </w:t>
      </w:r>
      <w:r w:rsidR="00EE7802">
        <w:rPr>
          <w:rFonts w:ascii="Arial" w:hAnsi="Arial" w:cs="Arial"/>
          <w:color w:val="auto"/>
          <w:sz w:val="22"/>
          <w:szCs w:val="22"/>
        </w:rPr>
        <w:t>-</w:t>
      </w:r>
      <w:r w:rsidRPr="00D7548B">
        <w:rPr>
          <w:rFonts w:ascii="Arial" w:hAnsi="Arial" w:cs="Arial"/>
          <w:color w:val="auto"/>
          <w:sz w:val="22"/>
          <w:szCs w:val="22"/>
        </w:rPr>
        <w:t xml:space="preserve"> zwane dalej </w:t>
      </w:r>
      <w:r w:rsidRPr="00C85B3A">
        <w:rPr>
          <w:rFonts w:ascii="Arial" w:hAnsi="Arial" w:cs="Arial"/>
          <w:color w:val="auto"/>
          <w:sz w:val="22"/>
          <w:szCs w:val="22"/>
        </w:rPr>
        <w:t>Zamówieniem</w:t>
      </w:r>
      <w:r w:rsidRPr="00D7548B">
        <w:rPr>
          <w:rFonts w:ascii="Arial" w:hAnsi="Arial" w:cs="Arial"/>
          <w:color w:val="auto"/>
          <w:sz w:val="22"/>
          <w:szCs w:val="22"/>
        </w:rPr>
        <w:t>, którego prze</w:t>
      </w:r>
      <w:r w:rsidR="00A1309A" w:rsidRPr="00D7548B">
        <w:rPr>
          <w:rFonts w:ascii="Arial" w:hAnsi="Arial" w:cs="Arial"/>
          <w:color w:val="auto"/>
          <w:sz w:val="22"/>
          <w:szCs w:val="22"/>
        </w:rPr>
        <w:t xml:space="preserve">dmiotem jest: </w:t>
      </w:r>
      <w:r w:rsidR="00280F53" w:rsidRPr="00280F53">
        <w:rPr>
          <w:rFonts w:ascii="Arial" w:hAnsi="Arial" w:cs="Arial"/>
          <w:b/>
          <w:color w:val="auto"/>
          <w:sz w:val="22"/>
          <w:szCs w:val="22"/>
          <w:lang w:val="pl-PL"/>
        </w:rPr>
        <w:t>projekt i wykonanie wiaty drewnianej z murowanym grillem na placu przy ul. Ostrobramskiej w Kołobrzegu</w:t>
      </w:r>
      <w:r w:rsidR="0019203B">
        <w:rPr>
          <w:rFonts w:ascii="Arial" w:hAnsi="Arial" w:cs="Arial"/>
          <w:color w:val="auto"/>
          <w:sz w:val="22"/>
          <w:szCs w:val="22"/>
        </w:rPr>
        <w:t>, w zakres którego wchodzą:</w:t>
      </w:r>
      <w:r w:rsidR="00447D52" w:rsidRPr="0019203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F4AB2D9" w14:textId="51ACED01" w:rsidR="00F041F8" w:rsidRPr="00F041F8" w:rsidRDefault="00F041F8" w:rsidP="00F041F8">
      <w:pPr>
        <w:pStyle w:val="Akapitzlist"/>
        <w:numPr>
          <w:ilvl w:val="1"/>
          <w:numId w:val="25"/>
        </w:numPr>
        <w:spacing w:before="60" w:line="276" w:lineRule="auto"/>
        <w:ind w:left="851" w:hanging="425"/>
        <w:contextualSpacing w:val="0"/>
        <w:jc w:val="both"/>
        <w:rPr>
          <w:sz w:val="22"/>
          <w:szCs w:val="22"/>
        </w:rPr>
      </w:pPr>
      <w:r w:rsidRPr="00F041F8">
        <w:rPr>
          <w:rFonts w:ascii="Arial" w:hAnsi="Arial" w:cs="Arial"/>
          <w:bCs/>
          <w:sz w:val="22"/>
          <w:szCs w:val="22"/>
        </w:rPr>
        <w:t xml:space="preserve">Opracowanie niezbędnej dokumentacji projektowej </w:t>
      </w:r>
    </w:p>
    <w:p w14:paraId="5BD0D2A6" w14:textId="6678E567" w:rsidR="00EE7802" w:rsidRPr="00EE7802" w:rsidRDefault="00957AD5" w:rsidP="0050734C">
      <w:pPr>
        <w:pStyle w:val="Akapitzlist"/>
        <w:numPr>
          <w:ilvl w:val="1"/>
          <w:numId w:val="25"/>
        </w:numPr>
        <w:spacing w:before="6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Uzyskanie, w imieniu Zamawiającego, </w:t>
      </w:r>
      <w:r w:rsidR="00EE7802" w:rsidRPr="00EE7802">
        <w:rPr>
          <w:rFonts w:ascii="Arial" w:hAnsi="Arial" w:cs="Arial"/>
          <w:sz w:val="22"/>
          <w:szCs w:val="22"/>
        </w:rPr>
        <w:t>w</w:t>
      </w:r>
      <w:r w:rsidR="00863B36">
        <w:rPr>
          <w:rFonts w:ascii="Arial" w:hAnsi="Arial" w:cs="Arial"/>
          <w:sz w:val="22"/>
          <w:szCs w:val="22"/>
        </w:rPr>
        <w:t>e</w:t>
      </w:r>
      <w:r w:rsidR="00EE7802" w:rsidRPr="00EE7802">
        <w:rPr>
          <w:rFonts w:ascii="Arial" w:hAnsi="Arial" w:cs="Arial"/>
          <w:sz w:val="22"/>
          <w:szCs w:val="22"/>
        </w:rPr>
        <w:t xml:space="preserve"> właściwym organie administracji </w:t>
      </w:r>
      <w:r w:rsidR="00863B36">
        <w:rPr>
          <w:rFonts w:ascii="Arial" w:hAnsi="Arial" w:cs="Arial"/>
          <w:sz w:val="22"/>
          <w:szCs w:val="22"/>
        </w:rPr>
        <w:t>architektoniczno-</w:t>
      </w:r>
      <w:r w:rsidR="00EE7802" w:rsidRPr="00EE7802">
        <w:rPr>
          <w:rFonts w:ascii="Arial" w:hAnsi="Arial" w:cs="Arial"/>
          <w:sz w:val="22"/>
          <w:szCs w:val="22"/>
        </w:rPr>
        <w:t>budowlanej</w:t>
      </w:r>
      <w:r>
        <w:rPr>
          <w:rFonts w:ascii="Arial" w:hAnsi="Arial" w:cs="Arial"/>
          <w:sz w:val="22"/>
          <w:szCs w:val="22"/>
        </w:rPr>
        <w:t xml:space="preserve"> </w:t>
      </w:r>
      <w:r w:rsidR="00EE7802" w:rsidRPr="00EE7802">
        <w:rPr>
          <w:rFonts w:ascii="Arial" w:hAnsi="Arial" w:cs="Arial"/>
          <w:sz w:val="22"/>
          <w:szCs w:val="22"/>
        </w:rPr>
        <w:t>przyjęcia zgłoszenia wykonani</w:t>
      </w:r>
      <w:r w:rsidR="00863B36">
        <w:rPr>
          <w:rFonts w:ascii="Arial" w:hAnsi="Arial" w:cs="Arial"/>
          <w:sz w:val="22"/>
          <w:szCs w:val="22"/>
        </w:rPr>
        <w:t>a</w:t>
      </w:r>
      <w:r w:rsidR="00EE7802" w:rsidRPr="00EE7802">
        <w:rPr>
          <w:rFonts w:ascii="Arial" w:hAnsi="Arial" w:cs="Arial"/>
          <w:sz w:val="22"/>
          <w:szCs w:val="22"/>
        </w:rPr>
        <w:t xml:space="preserve"> robót budo</w:t>
      </w:r>
      <w:r w:rsidR="009C0E9B">
        <w:rPr>
          <w:rFonts w:ascii="Arial" w:hAnsi="Arial" w:cs="Arial"/>
          <w:sz w:val="22"/>
          <w:szCs w:val="22"/>
        </w:rPr>
        <w:t>wlanych lub pozwolenia na budowę;</w:t>
      </w:r>
    </w:p>
    <w:p w14:paraId="752E19CC" w14:textId="5D504D21" w:rsidR="00EE7802" w:rsidRPr="00EE7802" w:rsidRDefault="00EE7802" w:rsidP="0050734C">
      <w:pPr>
        <w:pStyle w:val="Akapitzlist"/>
        <w:numPr>
          <w:ilvl w:val="1"/>
          <w:numId w:val="25"/>
        </w:numPr>
        <w:spacing w:before="6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E7802">
        <w:rPr>
          <w:rFonts w:ascii="Arial" w:hAnsi="Arial" w:cs="Arial"/>
          <w:sz w:val="22"/>
          <w:szCs w:val="22"/>
        </w:rPr>
        <w:t>Zgłoszenie, w imieniu Zamawiającego, rozpoczęcia robót do właści</w:t>
      </w:r>
      <w:r w:rsidR="009C0E9B">
        <w:rPr>
          <w:rFonts w:ascii="Arial" w:hAnsi="Arial" w:cs="Arial"/>
          <w:sz w:val="22"/>
          <w:szCs w:val="22"/>
        </w:rPr>
        <w:t>wego organu nadzoru budowlanego</w:t>
      </w:r>
      <w:r w:rsidR="00281968">
        <w:rPr>
          <w:rFonts w:ascii="Arial" w:hAnsi="Arial" w:cs="Arial"/>
          <w:sz w:val="22"/>
          <w:szCs w:val="22"/>
        </w:rPr>
        <w:t xml:space="preserve"> </w:t>
      </w:r>
      <w:r w:rsidR="00281968" w:rsidRPr="00281968">
        <w:rPr>
          <w:rFonts w:ascii="Arial" w:hAnsi="Arial" w:cs="Arial"/>
          <w:i/>
          <w:sz w:val="22"/>
          <w:szCs w:val="22"/>
        </w:rPr>
        <w:t>(jeśli będzie wymagane)</w:t>
      </w:r>
      <w:r w:rsidR="009C0E9B">
        <w:rPr>
          <w:rFonts w:ascii="Arial" w:hAnsi="Arial" w:cs="Arial"/>
          <w:sz w:val="22"/>
          <w:szCs w:val="22"/>
        </w:rPr>
        <w:t>;</w:t>
      </w:r>
    </w:p>
    <w:p w14:paraId="121C1E8A" w14:textId="6193F89B" w:rsidR="00F041F8" w:rsidRDefault="00EE7802" w:rsidP="00F041F8">
      <w:pPr>
        <w:pStyle w:val="Akapitzlist"/>
        <w:numPr>
          <w:ilvl w:val="1"/>
          <w:numId w:val="25"/>
        </w:numPr>
        <w:spacing w:before="6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E7802">
        <w:rPr>
          <w:rFonts w:ascii="Arial" w:hAnsi="Arial" w:cs="Arial"/>
          <w:sz w:val="22"/>
          <w:szCs w:val="22"/>
        </w:rPr>
        <w:t>Protokolarne przekazanie Zamawiającemu dokumentacji (1 egz. + wersja elektroniczna), o której mowa w ust. 1</w:t>
      </w:r>
      <w:r w:rsidR="00863B36">
        <w:rPr>
          <w:rFonts w:ascii="Arial" w:hAnsi="Arial" w:cs="Arial"/>
          <w:sz w:val="22"/>
          <w:szCs w:val="22"/>
        </w:rPr>
        <w:t>,</w:t>
      </w:r>
      <w:r w:rsidRPr="00EE7802">
        <w:rPr>
          <w:rFonts w:ascii="Arial" w:hAnsi="Arial" w:cs="Arial"/>
          <w:sz w:val="22"/>
          <w:szCs w:val="22"/>
        </w:rPr>
        <w:t xml:space="preserve"> w oparciu o którą Wykonawca otrzymał w organie administracji </w:t>
      </w:r>
      <w:r w:rsidR="00957AD5">
        <w:rPr>
          <w:rFonts w:ascii="Arial" w:hAnsi="Arial" w:cs="Arial"/>
          <w:sz w:val="22"/>
          <w:szCs w:val="22"/>
        </w:rPr>
        <w:t>architektoniczno-</w:t>
      </w:r>
      <w:r w:rsidRPr="00EE7802">
        <w:rPr>
          <w:rFonts w:ascii="Arial" w:hAnsi="Arial" w:cs="Arial"/>
          <w:sz w:val="22"/>
          <w:szCs w:val="22"/>
        </w:rPr>
        <w:t>budowlanej „przyjęcie zgłoszenia” lu</w:t>
      </w:r>
      <w:r w:rsidR="009C0E9B">
        <w:rPr>
          <w:rFonts w:ascii="Arial" w:hAnsi="Arial" w:cs="Arial"/>
          <w:sz w:val="22"/>
          <w:szCs w:val="22"/>
        </w:rPr>
        <w:t>b decyzję pozwolenia na budowę;</w:t>
      </w:r>
    </w:p>
    <w:p w14:paraId="1F7BA08A" w14:textId="58EE3C17" w:rsidR="00F041F8" w:rsidRPr="00F041F8" w:rsidRDefault="00EE7802" w:rsidP="00F041F8">
      <w:pPr>
        <w:pStyle w:val="Akapitzlist"/>
        <w:numPr>
          <w:ilvl w:val="1"/>
          <w:numId w:val="25"/>
        </w:numPr>
        <w:spacing w:before="6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041F8">
        <w:rPr>
          <w:rFonts w:ascii="Arial" w:hAnsi="Arial" w:cs="Arial"/>
          <w:sz w:val="22"/>
          <w:szCs w:val="22"/>
        </w:rPr>
        <w:t xml:space="preserve">Wykonanie </w:t>
      </w:r>
      <w:r w:rsidR="00E8440F">
        <w:rPr>
          <w:rFonts w:ascii="Arial" w:hAnsi="Arial" w:cs="Arial"/>
          <w:sz w:val="22"/>
          <w:szCs w:val="22"/>
        </w:rPr>
        <w:t xml:space="preserve">wiaty - </w:t>
      </w:r>
      <w:r w:rsidRPr="00F041F8">
        <w:rPr>
          <w:rFonts w:ascii="Arial" w:hAnsi="Arial" w:cs="Arial"/>
          <w:sz w:val="22"/>
          <w:szCs w:val="22"/>
        </w:rPr>
        <w:t xml:space="preserve">zgodnie z dokumentacją projektową, zgłoszeniem </w:t>
      </w:r>
      <w:r w:rsidR="00957AD5">
        <w:rPr>
          <w:rFonts w:ascii="Arial" w:hAnsi="Arial" w:cs="Arial"/>
          <w:sz w:val="22"/>
          <w:szCs w:val="22"/>
        </w:rPr>
        <w:t xml:space="preserve">wykonania </w:t>
      </w:r>
      <w:r w:rsidRPr="00F041F8">
        <w:rPr>
          <w:rFonts w:ascii="Arial" w:hAnsi="Arial" w:cs="Arial"/>
          <w:sz w:val="22"/>
          <w:szCs w:val="22"/>
        </w:rPr>
        <w:t>robót budowlanych lub pozwoleniem na budowę</w:t>
      </w:r>
      <w:r w:rsidR="00E8440F">
        <w:rPr>
          <w:rFonts w:ascii="Arial" w:hAnsi="Arial" w:cs="Arial"/>
          <w:sz w:val="22"/>
          <w:szCs w:val="22"/>
        </w:rPr>
        <w:t>;</w:t>
      </w:r>
    </w:p>
    <w:p w14:paraId="010173C8" w14:textId="524A105A" w:rsidR="00C85B3A" w:rsidRPr="00EE7802" w:rsidRDefault="00C85B3A" w:rsidP="0050734C">
      <w:pPr>
        <w:pStyle w:val="Akapitzlist"/>
        <w:numPr>
          <w:ilvl w:val="1"/>
          <w:numId w:val="25"/>
        </w:numPr>
        <w:spacing w:before="60" w:line="276" w:lineRule="auto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E7802">
        <w:rPr>
          <w:rFonts w:ascii="Arial" w:hAnsi="Arial" w:cs="Arial"/>
          <w:sz w:val="22"/>
          <w:szCs w:val="22"/>
        </w:rPr>
        <w:t xml:space="preserve">Przekazanie Zamawiającemu obiektów do użytkowania po podpisaniu </w:t>
      </w:r>
      <w:r w:rsidR="003629F2" w:rsidRPr="00EE7802">
        <w:rPr>
          <w:rFonts w:ascii="Arial" w:hAnsi="Arial" w:cs="Arial"/>
          <w:sz w:val="22"/>
          <w:szCs w:val="22"/>
        </w:rPr>
        <w:t xml:space="preserve">protokołu </w:t>
      </w:r>
      <w:r w:rsidRPr="00EE7802">
        <w:rPr>
          <w:rFonts w:ascii="Arial" w:hAnsi="Arial" w:cs="Arial"/>
          <w:sz w:val="22"/>
          <w:szCs w:val="22"/>
        </w:rPr>
        <w:t>końcowego odbioru robót.</w:t>
      </w:r>
    </w:p>
    <w:p w14:paraId="4C79B2DD" w14:textId="77777777" w:rsidR="00C85B3A" w:rsidRDefault="00C85B3A" w:rsidP="0050734C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629F2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1EAD1CB4" w14:textId="4C79BB34" w:rsidR="00AA5EA2" w:rsidRPr="003629F2" w:rsidRDefault="00AA5EA2" w:rsidP="0050734C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</w:t>
      </w:r>
      <w:r>
        <w:rPr>
          <w:rFonts w:ascii="Arial" w:hAnsi="Arial" w:cs="Arial"/>
          <w:sz w:val="22"/>
          <w:szCs w:val="22"/>
        </w:rPr>
        <w:t xml:space="preserve"> </w:t>
      </w:r>
      <w:r w:rsidRPr="00AA5EA2">
        <w:rPr>
          <w:rFonts w:ascii="Arial" w:hAnsi="Arial" w:cs="Arial"/>
          <w:i/>
          <w:sz w:val="22"/>
          <w:szCs w:val="22"/>
        </w:rPr>
        <w:t>(jeśli taka będzie wymagana)</w:t>
      </w:r>
      <w:r w:rsidRPr="00AA095E">
        <w:rPr>
          <w:rFonts w:ascii="Arial" w:hAnsi="Arial" w:cs="Arial"/>
          <w:sz w:val="22"/>
          <w:szCs w:val="22"/>
        </w:rPr>
        <w:t>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</w:t>
      </w:r>
      <w:r w:rsidRPr="00AA095E">
        <w:rPr>
          <w:rFonts w:ascii="Arial" w:hAnsi="Arial" w:cs="Arial"/>
          <w:sz w:val="22"/>
          <w:szCs w:val="22"/>
        </w:rPr>
        <w:lastRenderedPageBreak/>
        <w:t>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>. Aktualną mapę do celów projektowych</w:t>
      </w:r>
      <w:r>
        <w:rPr>
          <w:rFonts w:ascii="Arial" w:hAnsi="Arial" w:cs="Arial"/>
          <w:sz w:val="22"/>
          <w:szCs w:val="22"/>
        </w:rPr>
        <w:t xml:space="preserve"> lub opiniodawczych</w:t>
      </w:r>
      <w:r w:rsidRPr="00AA095E">
        <w:rPr>
          <w:rFonts w:ascii="Arial" w:hAnsi="Arial" w:cs="Arial"/>
          <w:sz w:val="22"/>
          <w:szCs w:val="22"/>
        </w:rPr>
        <w:t xml:space="preserve"> zadania </w:t>
      </w:r>
      <w:r>
        <w:rPr>
          <w:rFonts w:ascii="Arial" w:hAnsi="Arial" w:cs="Arial"/>
          <w:sz w:val="22"/>
          <w:szCs w:val="22"/>
        </w:rPr>
        <w:t>zapewni Zamawiający</w:t>
      </w:r>
    </w:p>
    <w:p w14:paraId="1689FFAF" w14:textId="6807F4B9" w:rsidR="0066727C" w:rsidRPr="00DB2DD1" w:rsidRDefault="006B25AE" w:rsidP="0050734C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2DD1">
        <w:rPr>
          <w:rFonts w:ascii="Arial" w:hAnsi="Arial" w:cs="Arial"/>
          <w:color w:val="auto"/>
          <w:sz w:val="22"/>
          <w:szCs w:val="22"/>
        </w:rPr>
        <w:t>R</w:t>
      </w:r>
      <w:r w:rsidR="0066727C" w:rsidRPr="00DB2DD1">
        <w:rPr>
          <w:rFonts w:ascii="Arial" w:hAnsi="Arial" w:cs="Arial"/>
          <w:color w:val="auto"/>
          <w:sz w:val="22"/>
          <w:szCs w:val="22"/>
        </w:rPr>
        <w:t>oboty</w:t>
      </w:r>
      <w:r w:rsidR="0066727C" w:rsidRPr="00DB2DD1">
        <w:rPr>
          <w:rFonts w:ascii="Arial" w:hAnsi="Arial" w:cs="Arial"/>
          <w:sz w:val="22"/>
          <w:szCs w:val="22"/>
        </w:rPr>
        <w:t xml:space="preserve"> budowlane wchodzące w zakres zamówienia </w:t>
      </w:r>
      <w:r w:rsidR="00923CF5">
        <w:rPr>
          <w:rFonts w:ascii="Arial" w:hAnsi="Arial" w:cs="Arial"/>
          <w:sz w:val="22"/>
          <w:szCs w:val="22"/>
        </w:rPr>
        <w:t xml:space="preserve">będą nadzorowane </w:t>
      </w:r>
      <w:r w:rsidR="0066727C" w:rsidRPr="00DB2DD1">
        <w:rPr>
          <w:rFonts w:ascii="Arial" w:hAnsi="Arial" w:cs="Arial"/>
          <w:sz w:val="22"/>
          <w:szCs w:val="22"/>
        </w:rPr>
        <w:t>przez osoby posiadające wymagane uprawnienia budowlane</w:t>
      </w:r>
      <w:r w:rsidR="00923CF5">
        <w:rPr>
          <w:rFonts w:ascii="Arial" w:hAnsi="Arial" w:cs="Arial"/>
          <w:sz w:val="22"/>
          <w:szCs w:val="22"/>
        </w:rPr>
        <w:t>.</w:t>
      </w:r>
      <w:r w:rsidR="004E01C2" w:rsidRPr="00DB2DD1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5257ED" w:rsidRDefault="0066727C" w:rsidP="0050734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14EBA9AA" w14:textId="77777777" w:rsidR="00CD43CF" w:rsidRPr="005257ED" w:rsidRDefault="0066727C" w:rsidP="0050734C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4DB8F656" w14:textId="77777777" w:rsidR="007B28C4" w:rsidRPr="005257ED" w:rsidRDefault="0011797A" w:rsidP="0050734C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7ED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5257ED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5257ED" w:rsidRDefault="004C5481" w:rsidP="0050734C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05778D45" w14:textId="10335B91" w:rsidR="006A4686" w:rsidRPr="002B2D85" w:rsidRDefault="00CB08BE" w:rsidP="002B2D8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56734C15" w14:textId="1E94FEB1" w:rsidR="006A4686" w:rsidRPr="003026C9" w:rsidRDefault="006A4686" w:rsidP="0050734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A4686">
        <w:rPr>
          <w:rFonts w:ascii="Arial" w:hAnsi="Arial" w:cs="Arial"/>
          <w:color w:val="auto"/>
          <w:sz w:val="22"/>
          <w:szCs w:val="22"/>
          <w:lang w:val="pl-PL"/>
        </w:rPr>
        <w:t xml:space="preserve">Zakończenie robót </w:t>
      </w:r>
      <w:r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Pr="006A4686">
        <w:rPr>
          <w:rFonts w:ascii="Arial" w:hAnsi="Arial" w:cs="Arial"/>
          <w:color w:val="auto"/>
          <w:sz w:val="22"/>
          <w:szCs w:val="22"/>
          <w:lang w:val="pl-PL"/>
        </w:rPr>
        <w:t xml:space="preserve"> przekazanie Zamawiającemu obiektów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stanowiących przedmiot umowy</w:t>
      </w:r>
      <w:r w:rsidR="00E553F8">
        <w:rPr>
          <w:rFonts w:ascii="Arial" w:hAnsi="Arial" w:cs="Arial"/>
          <w:color w:val="auto"/>
          <w:sz w:val="22"/>
          <w:szCs w:val="22"/>
          <w:lang w:val="pl-PL"/>
        </w:rPr>
        <w:t xml:space="preserve"> – </w:t>
      </w:r>
      <w:r w:rsidR="00F25990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</w:t>
      </w:r>
    </w:p>
    <w:p w14:paraId="21EE3832" w14:textId="77777777" w:rsidR="00855F7B" w:rsidRPr="005257ED" w:rsidRDefault="00855F7B" w:rsidP="0050734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4AEEA5BD" w14:textId="77777777" w:rsidR="00B4521E" w:rsidRPr="005257ED" w:rsidRDefault="00B4521E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353DCFA4" w14:textId="6160B0C9" w:rsidR="00546A7A" w:rsidRPr="005257ED" w:rsidRDefault="00546A7A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Wykonawca zobowiązuje się wykonać wszelkie </w:t>
      </w:r>
      <w:r w:rsidR="00E116D5">
        <w:rPr>
          <w:rFonts w:ascii="Arial" w:hAnsi="Arial" w:cs="Arial"/>
          <w:sz w:val="22"/>
          <w:szCs w:val="22"/>
        </w:rPr>
        <w:t xml:space="preserve">prace projektowe i </w:t>
      </w:r>
      <w:r w:rsidRPr="005257ED">
        <w:rPr>
          <w:rFonts w:ascii="Arial" w:hAnsi="Arial" w:cs="Arial"/>
          <w:sz w:val="22"/>
          <w:szCs w:val="22"/>
        </w:rPr>
        <w:t>roboty budowlane</w:t>
      </w:r>
      <w:r w:rsidR="00E116D5">
        <w:rPr>
          <w:rFonts w:ascii="Arial" w:hAnsi="Arial" w:cs="Arial"/>
          <w:sz w:val="22"/>
          <w:szCs w:val="22"/>
        </w:rPr>
        <w:t>,</w:t>
      </w:r>
      <w:r w:rsidRPr="005257ED">
        <w:rPr>
          <w:rFonts w:ascii="Arial" w:hAnsi="Arial" w:cs="Arial"/>
          <w:sz w:val="22"/>
          <w:szCs w:val="22"/>
        </w:rPr>
        <w:t xml:space="preserve"> niezbędne do realizacji przedmiotu umowy.</w:t>
      </w:r>
    </w:p>
    <w:p w14:paraId="2889D3C0" w14:textId="04B699F4" w:rsidR="00EE0BE4" w:rsidRPr="005257ED" w:rsidRDefault="00EE0BE4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ponosi pełn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odpowiedzialno</w:t>
      </w:r>
      <w:r w:rsidRPr="005257ED">
        <w:rPr>
          <w:rFonts w:ascii="Arial" w:eastAsia="TimesNewRoman" w:hAnsi="Arial" w:cs="Arial"/>
          <w:sz w:val="22"/>
          <w:szCs w:val="22"/>
        </w:rPr>
        <w:t xml:space="preserve">ść </w:t>
      </w:r>
      <w:r w:rsidRPr="005257ED">
        <w:rPr>
          <w:rFonts w:ascii="Arial" w:hAnsi="Arial" w:cs="Arial"/>
          <w:sz w:val="22"/>
          <w:szCs w:val="22"/>
        </w:rPr>
        <w:t xml:space="preserve">za wszelkie zdarzenia na </w:t>
      </w:r>
      <w:r w:rsidR="00186512">
        <w:rPr>
          <w:rFonts w:ascii="Arial" w:hAnsi="Arial" w:cs="Arial"/>
          <w:sz w:val="22"/>
          <w:szCs w:val="22"/>
        </w:rPr>
        <w:t>terenu</w:t>
      </w:r>
      <w:r w:rsidRPr="005257ED">
        <w:rPr>
          <w:rFonts w:ascii="Arial" w:hAnsi="Arial" w:cs="Arial"/>
          <w:sz w:val="22"/>
          <w:szCs w:val="22"/>
        </w:rPr>
        <w:t xml:space="preserve"> budowy do czasu przekazania </w:t>
      </w:r>
      <w:r w:rsidR="004D3332" w:rsidRPr="005257ED">
        <w:rPr>
          <w:rFonts w:ascii="Arial" w:hAnsi="Arial" w:cs="Arial"/>
          <w:sz w:val="22"/>
          <w:szCs w:val="22"/>
        </w:rPr>
        <w:t xml:space="preserve">protokolarnie </w:t>
      </w:r>
      <w:r w:rsidRPr="005257ED">
        <w:rPr>
          <w:rFonts w:ascii="Arial" w:hAnsi="Arial" w:cs="Arial"/>
          <w:sz w:val="22"/>
          <w:szCs w:val="22"/>
        </w:rPr>
        <w:t>przedmiotu umowy do eksploatacji</w:t>
      </w:r>
      <w:r w:rsidR="00E116D5">
        <w:rPr>
          <w:rFonts w:ascii="Arial" w:hAnsi="Arial" w:cs="Arial"/>
          <w:sz w:val="22"/>
          <w:szCs w:val="22"/>
        </w:rPr>
        <w:t xml:space="preserve"> Zamawiającemu.</w:t>
      </w:r>
    </w:p>
    <w:p w14:paraId="4A8D332F" w14:textId="77777777" w:rsidR="00B337F0" w:rsidRPr="005257ED" w:rsidRDefault="00B337F0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 w:rsidRPr="005257ED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wykonanie rozwiązań zamiennych</w:t>
      </w:r>
      <w:r w:rsidR="003C3652" w:rsidRPr="005257ED">
        <w:rPr>
          <w:rFonts w:ascii="Arial" w:hAnsi="Arial" w:cs="Arial"/>
          <w:sz w:val="22"/>
          <w:szCs w:val="22"/>
        </w:rPr>
        <w:t>.</w:t>
      </w:r>
    </w:p>
    <w:p w14:paraId="25F16206" w14:textId="753B74A2" w:rsidR="00537F33" w:rsidRPr="005257ED" w:rsidRDefault="00537F33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bCs/>
          <w:sz w:val="22"/>
          <w:szCs w:val="22"/>
        </w:rPr>
        <w:t xml:space="preserve">Roboty zamienne będą </w:t>
      </w:r>
      <w:r w:rsidR="00AA5EA2" w:rsidRPr="006F25D9">
        <w:rPr>
          <w:rFonts w:ascii="Arial" w:hAnsi="Arial" w:cs="Arial"/>
          <w:bCs/>
          <w:sz w:val="22"/>
          <w:szCs w:val="22"/>
        </w:rPr>
        <w:t>rozliczane na podstawie katalogów nakładów rzeczowyc</w:t>
      </w:r>
      <w:r w:rsidR="00AA5EA2">
        <w:rPr>
          <w:rFonts w:ascii="Arial" w:hAnsi="Arial" w:cs="Arial"/>
          <w:bCs/>
          <w:sz w:val="22"/>
          <w:szCs w:val="22"/>
        </w:rPr>
        <w:t>h</w:t>
      </w:r>
      <w:r w:rsidRPr="005257ED">
        <w:rPr>
          <w:rFonts w:ascii="Arial" w:hAnsi="Arial" w:cs="Arial"/>
          <w:bCs/>
          <w:sz w:val="22"/>
          <w:szCs w:val="22"/>
        </w:rPr>
        <w:t xml:space="preserve"> w oparciu o średnie wskaźniki cenotwórcze</w:t>
      </w:r>
      <w:r w:rsidRPr="005257ED">
        <w:rPr>
          <w:rFonts w:ascii="Arial" w:hAnsi="Arial" w:cs="Arial"/>
          <w:sz w:val="22"/>
          <w:szCs w:val="22"/>
        </w:rPr>
        <w:t xml:space="preserve"> publikowane w wydawnictwie branżowym Sekocenbud</w:t>
      </w:r>
      <w:r w:rsidR="00281968">
        <w:rPr>
          <w:rFonts w:ascii="Arial" w:hAnsi="Arial" w:cs="Arial"/>
          <w:sz w:val="22"/>
          <w:szCs w:val="22"/>
        </w:rPr>
        <w:t xml:space="preserve"> lub Eurocenbud</w:t>
      </w:r>
      <w:r w:rsidRPr="005257ED">
        <w:rPr>
          <w:rFonts w:ascii="Arial" w:hAnsi="Arial" w:cs="Arial"/>
          <w:sz w:val="22"/>
          <w:szCs w:val="22"/>
        </w:rPr>
        <w:t>, dla województwa Zachodniopomorskiego</w:t>
      </w:r>
      <w:r w:rsidR="00AA5EA2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5257ED">
        <w:rPr>
          <w:rFonts w:ascii="Arial" w:hAnsi="Arial" w:cs="Arial"/>
          <w:sz w:val="22"/>
          <w:szCs w:val="22"/>
        </w:rPr>
        <w:t xml:space="preserve"> aktualnych w </w:t>
      </w:r>
      <w:r w:rsidR="00281968">
        <w:rPr>
          <w:rFonts w:ascii="Arial" w:hAnsi="Arial" w:cs="Arial"/>
          <w:sz w:val="22"/>
          <w:szCs w:val="22"/>
        </w:rPr>
        <w:t>kwartale</w:t>
      </w:r>
      <w:r w:rsidRPr="005257ED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384A52C0" w14:textId="5C2AF929" w:rsidR="00B337F0" w:rsidRDefault="00B337F0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Skutki</w:t>
      </w:r>
      <w:r w:rsidR="00116B1E" w:rsidRPr="005257ED">
        <w:rPr>
          <w:rFonts w:ascii="Arial" w:hAnsi="Arial" w:cs="Arial"/>
          <w:sz w:val="22"/>
          <w:szCs w:val="22"/>
        </w:rPr>
        <w:t xml:space="preserve"> poleceń o których mowa w ust. </w:t>
      </w:r>
      <w:r w:rsidR="00A621AA">
        <w:rPr>
          <w:rFonts w:ascii="Arial" w:hAnsi="Arial" w:cs="Arial"/>
          <w:sz w:val="22"/>
          <w:szCs w:val="22"/>
        </w:rPr>
        <w:t>4</w:t>
      </w:r>
      <w:r w:rsidRPr="005257ED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</w:t>
      </w:r>
      <w:r w:rsidRPr="005D2576">
        <w:rPr>
          <w:rFonts w:ascii="Arial" w:hAnsi="Arial" w:cs="Arial"/>
          <w:sz w:val="22"/>
          <w:szCs w:val="22"/>
        </w:rPr>
        <w:t xml:space="preserve">w § </w:t>
      </w:r>
      <w:r w:rsidR="00B1514C" w:rsidRPr="005D2576">
        <w:rPr>
          <w:rFonts w:ascii="Arial" w:hAnsi="Arial" w:cs="Arial"/>
          <w:sz w:val="22"/>
          <w:szCs w:val="22"/>
        </w:rPr>
        <w:t>2</w:t>
      </w:r>
      <w:r w:rsidRPr="005D2576">
        <w:rPr>
          <w:rFonts w:ascii="Arial" w:hAnsi="Arial" w:cs="Arial"/>
          <w:sz w:val="22"/>
          <w:szCs w:val="22"/>
        </w:rPr>
        <w:t xml:space="preserve"> ust. </w:t>
      </w:r>
      <w:r w:rsidR="00A621AA">
        <w:rPr>
          <w:rFonts w:ascii="Arial" w:hAnsi="Arial" w:cs="Arial"/>
          <w:sz w:val="22"/>
          <w:szCs w:val="22"/>
        </w:rPr>
        <w:t>2</w:t>
      </w:r>
      <w:r w:rsidRPr="005D2576">
        <w:rPr>
          <w:rFonts w:ascii="Arial" w:hAnsi="Arial" w:cs="Arial"/>
          <w:sz w:val="22"/>
          <w:szCs w:val="22"/>
        </w:rPr>
        <w:t xml:space="preserve"> niniejszego </w:t>
      </w:r>
      <w:r w:rsidRPr="005257ED">
        <w:rPr>
          <w:rFonts w:ascii="Arial" w:hAnsi="Arial" w:cs="Arial"/>
          <w:sz w:val="22"/>
          <w:szCs w:val="22"/>
        </w:rPr>
        <w:t>dokumentu.</w:t>
      </w:r>
    </w:p>
    <w:p w14:paraId="56EEBF08" w14:textId="57D6E681" w:rsidR="00580BCF" w:rsidRPr="001F0D66" w:rsidRDefault="004838CC" w:rsidP="00281968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</w:t>
      </w:r>
      <w:r>
        <w:rPr>
          <w:rFonts w:ascii="Arial" w:hAnsi="Arial" w:cs="Arial"/>
          <w:sz w:val="22"/>
          <w:szCs w:val="22"/>
        </w:rPr>
        <w:t>ej</w:t>
      </w:r>
      <w:r w:rsidRPr="00D04261">
        <w:rPr>
          <w:rFonts w:ascii="Arial" w:hAnsi="Arial" w:cs="Arial"/>
          <w:sz w:val="22"/>
          <w:szCs w:val="22"/>
        </w:rPr>
        <w:t xml:space="preserve"> wraz z załącznikami, uzgodnieniami, pozwoleniami </w:t>
      </w:r>
      <w:r w:rsidR="00281968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DD34DA">
        <w:rPr>
          <w:rFonts w:ascii="Arial" w:hAnsi="Arial" w:cs="Arial"/>
          <w:sz w:val="22"/>
          <w:szCs w:val="22"/>
        </w:rPr>
        <w:t>wynagrodzenie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Pr="00385F4E">
        <w:rPr>
          <w:rFonts w:ascii="Arial" w:hAnsi="Arial" w:cs="Arial"/>
          <w:sz w:val="22"/>
          <w:szCs w:val="22"/>
        </w:rPr>
        <w:t xml:space="preserve">a w razie rozwiązania umowy – z chwilą jej rozwiązania niezależnie od podstaw </w:t>
      </w:r>
      <w:r w:rsidR="00281968">
        <w:rPr>
          <w:rFonts w:ascii="Arial" w:hAnsi="Arial" w:cs="Arial"/>
          <w:sz w:val="22"/>
          <w:szCs w:val="22"/>
        </w:rPr>
        <w:br/>
      </w:r>
      <w:r w:rsidRPr="00385F4E">
        <w:rPr>
          <w:rFonts w:ascii="Arial" w:hAnsi="Arial" w:cs="Arial"/>
          <w:sz w:val="22"/>
          <w:szCs w:val="22"/>
        </w:rPr>
        <w:t>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zapłata honorarium,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>
        <w:rPr>
          <w:rFonts w:ascii="Arial" w:hAnsi="Arial" w:cs="Arial"/>
          <w:sz w:val="22"/>
          <w:szCs w:val="22"/>
        </w:rPr>
        <w:t> 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14:paraId="16557009" w14:textId="77777777" w:rsidR="00B4521E" w:rsidRPr="005257ED" w:rsidRDefault="0043137C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EB28F0" w:rsidRDefault="00E116D5" w:rsidP="00756E0F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B28F0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3386CF05" w14:textId="367E52D8" w:rsidR="00704D6D" w:rsidRPr="00704D6D" w:rsidRDefault="00704D6D" w:rsidP="00704D6D">
      <w:pPr>
        <w:numPr>
          <w:ilvl w:val="0"/>
          <w:numId w:val="44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</w:t>
      </w:r>
      <w:r w:rsidRPr="00704D6D">
        <w:rPr>
          <w:rFonts w:ascii="Arial" w:hAnsi="Arial" w:cs="Arial"/>
          <w:sz w:val="22"/>
          <w:szCs w:val="22"/>
        </w:rPr>
        <w:t xml:space="preserve"> wszelkich uzgodnień leżących po stronie Zamawiającego związanych z realizacją przedmiotu umowy</w:t>
      </w:r>
      <w:r>
        <w:rPr>
          <w:rFonts w:ascii="Arial" w:hAnsi="Arial" w:cs="Arial"/>
          <w:sz w:val="22"/>
          <w:szCs w:val="22"/>
        </w:rPr>
        <w:t>;</w:t>
      </w:r>
    </w:p>
    <w:p w14:paraId="29540DE0" w14:textId="61F9C901" w:rsidR="00704D6D" w:rsidRDefault="00704D6D" w:rsidP="00704D6D">
      <w:pPr>
        <w:numPr>
          <w:ilvl w:val="0"/>
          <w:numId w:val="44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</w:t>
      </w:r>
      <w:r w:rsidRPr="00704D6D">
        <w:rPr>
          <w:rFonts w:ascii="Arial" w:hAnsi="Arial" w:cs="Arial"/>
          <w:sz w:val="22"/>
          <w:szCs w:val="22"/>
        </w:rPr>
        <w:t xml:space="preserve"> oświadczenia o posiadanym prawie do dysponowania nieruchomościami na cele budowlane, niezbędne do uzyskania wymaganych zezwoleń</w:t>
      </w:r>
      <w:r>
        <w:rPr>
          <w:rFonts w:ascii="Arial" w:hAnsi="Arial" w:cs="Arial"/>
          <w:sz w:val="22"/>
          <w:szCs w:val="22"/>
        </w:rPr>
        <w:t>;</w:t>
      </w:r>
    </w:p>
    <w:p w14:paraId="2A6A28BA" w14:textId="2B5B8BCF" w:rsidR="00704D6D" w:rsidRPr="00704D6D" w:rsidRDefault="00704D6D" w:rsidP="00704D6D">
      <w:pPr>
        <w:numPr>
          <w:ilvl w:val="0"/>
          <w:numId w:val="44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</w:t>
      </w:r>
      <w:r w:rsidRPr="00704D6D">
        <w:rPr>
          <w:rFonts w:ascii="Arial" w:hAnsi="Arial" w:cs="Arial"/>
          <w:sz w:val="22"/>
          <w:szCs w:val="22"/>
        </w:rPr>
        <w:t xml:space="preserve"> upoważnienia do składania i odbioru wniosków, uzgodnień i decyzji oraz występowania w imieniu Gminy Miasto Kołobrzeg w zakresie niezbędnym do wykonania projektu i uzyskania </w:t>
      </w:r>
      <w:r w:rsidR="00B211A3">
        <w:rPr>
          <w:rFonts w:ascii="Arial" w:hAnsi="Arial" w:cs="Arial"/>
          <w:sz w:val="22"/>
          <w:szCs w:val="22"/>
        </w:rPr>
        <w:t xml:space="preserve">zgłoszenia robót budowlanych lub </w:t>
      </w:r>
      <w:r w:rsidRPr="00704D6D">
        <w:rPr>
          <w:rFonts w:ascii="Arial" w:hAnsi="Arial" w:cs="Arial"/>
          <w:sz w:val="22"/>
          <w:szCs w:val="22"/>
        </w:rPr>
        <w:t>pozwolenia na budowę</w:t>
      </w:r>
      <w:r>
        <w:rPr>
          <w:rFonts w:ascii="Arial" w:hAnsi="Arial" w:cs="Arial"/>
          <w:sz w:val="22"/>
          <w:szCs w:val="22"/>
        </w:rPr>
        <w:t>;</w:t>
      </w:r>
    </w:p>
    <w:p w14:paraId="09919624" w14:textId="5989A2F3" w:rsidR="00E116D5" w:rsidRPr="00E116D5" w:rsidRDefault="00B211A3" w:rsidP="00756E0F">
      <w:pPr>
        <w:numPr>
          <w:ilvl w:val="0"/>
          <w:numId w:val="44"/>
        </w:numPr>
        <w:tabs>
          <w:tab w:val="clear" w:pos="72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Przekaz</w:t>
      </w:r>
      <w:r w:rsidR="00E116D5" w:rsidRPr="00E116D5">
        <w:rPr>
          <w:rFonts w:ascii="Arial" w:hAnsi="Arial" w:cs="Arial"/>
          <w:color w:val="000000"/>
          <w:sz w:val="22"/>
          <w:szCs w:val="22"/>
        </w:rPr>
        <w:t xml:space="preserve">ania Wykonawcy </w:t>
      </w:r>
      <w:r w:rsidR="00A412F4">
        <w:rPr>
          <w:rFonts w:ascii="Arial" w:hAnsi="Arial" w:cs="Arial"/>
          <w:color w:val="000000"/>
          <w:sz w:val="22"/>
          <w:szCs w:val="22"/>
        </w:rPr>
        <w:t>t</w:t>
      </w:r>
      <w:r w:rsidR="00186512">
        <w:rPr>
          <w:rFonts w:ascii="Arial" w:hAnsi="Arial" w:cs="Arial"/>
          <w:color w:val="000000"/>
          <w:sz w:val="22"/>
          <w:szCs w:val="22"/>
        </w:rPr>
        <w:t>eren</w:t>
      </w:r>
      <w:r w:rsidR="00A412F4">
        <w:rPr>
          <w:rFonts w:ascii="Arial" w:hAnsi="Arial" w:cs="Arial"/>
          <w:color w:val="000000"/>
          <w:sz w:val="22"/>
          <w:szCs w:val="22"/>
        </w:rPr>
        <w:t>u budo</w:t>
      </w:r>
      <w:r w:rsidR="00E116D5" w:rsidRPr="00E116D5">
        <w:rPr>
          <w:rFonts w:ascii="Arial" w:hAnsi="Arial" w:cs="Arial"/>
          <w:color w:val="000000"/>
          <w:sz w:val="22"/>
          <w:szCs w:val="22"/>
        </w:rPr>
        <w:t>w</w:t>
      </w:r>
      <w:r w:rsidR="00A412F4">
        <w:rPr>
          <w:rFonts w:ascii="Arial" w:hAnsi="Arial" w:cs="Arial"/>
          <w:color w:val="000000"/>
          <w:sz w:val="22"/>
          <w:szCs w:val="22"/>
        </w:rPr>
        <w:t>y</w:t>
      </w:r>
      <w:r w:rsidR="00E116D5" w:rsidRPr="00E116D5">
        <w:rPr>
          <w:rFonts w:ascii="Arial" w:hAnsi="Arial" w:cs="Arial"/>
          <w:color w:val="000000"/>
          <w:sz w:val="22"/>
          <w:szCs w:val="22"/>
        </w:rPr>
        <w:t>, we</w:t>
      </w:r>
      <w:r w:rsidR="00A412F4">
        <w:rPr>
          <w:rFonts w:ascii="Arial" w:hAnsi="Arial" w:cs="Arial"/>
          <w:color w:val="000000"/>
          <w:sz w:val="22"/>
          <w:szCs w:val="22"/>
        </w:rPr>
        <w:t xml:space="preserve"> wspólnie ustalonym</w:t>
      </w:r>
      <w:r w:rsidR="00B54CFF">
        <w:rPr>
          <w:rFonts w:ascii="Arial" w:hAnsi="Arial" w:cs="Arial"/>
          <w:color w:val="000000"/>
          <w:sz w:val="22"/>
          <w:szCs w:val="22"/>
        </w:rPr>
        <w:t xml:space="preserve"> termin</w:t>
      </w:r>
      <w:r w:rsidR="00A412F4">
        <w:rPr>
          <w:rFonts w:ascii="Arial" w:hAnsi="Arial" w:cs="Arial"/>
          <w:color w:val="000000"/>
          <w:sz w:val="22"/>
          <w:szCs w:val="22"/>
        </w:rPr>
        <w:t>ie</w:t>
      </w:r>
      <w:r w:rsidR="00B54CFF">
        <w:rPr>
          <w:rFonts w:ascii="Arial" w:hAnsi="Arial" w:cs="Arial"/>
          <w:color w:val="000000"/>
          <w:sz w:val="22"/>
          <w:szCs w:val="22"/>
        </w:rPr>
        <w:t>;</w:t>
      </w:r>
    </w:p>
    <w:p w14:paraId="0921550A" w14:textId="67EEF34B" w:rsidR="00E116D5" w:rsidRPr="00E116D5" w:rsidRDefault="00B54CFF" w:rsidP="00756E0F">
      <w:pPr>
        <w:numPr>
          <w:ilvl w:val="0"/>
          <w:numId w:val="44"/>
        </w:numPr>
        <w:tabs>
          <w:tab w:val="clear" w:pos="720"/>
          <w:tab w:val="num" w:pos="284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Odbioru przedmiotu umowy;</w:t>
      </w:r>
    </w:p>
    <w:p w14:paraId="5EC8250A" w14:textId="77777777" w:rsidR="00E116D5" w:rsidRPr="00E116D5" w:rsidRDefault="00E116D5" w:rsidP="00756E0F">
      <w:pPr>
        <w:numPr>
          <w:ilvl w:val="0"/>
          <w:numId w:val="44"/>
        </w:numPr>
        <w:tabs>
          <w:tab w:val="clear" w:pos="720"/>
          <w:tab w:val="num" w:pos="284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Zapłaty umówionego wynagrodzenia za wykonanie przedmiotu umowy.</w:t>
      </w:r>
    </w:p>
    <w:p w14:paraId="3F41EA9E" w14:textId="77777777" w:rsidR="00E116D5" w:rsidRPr="00E116D5" w:rsidRDefault="00E116D5" w:rsidP="00756E0F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116D5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35BADB32" w:rsidR="00E116D5" w:rsidRDefault="00B54CFF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przedmiotu umowy;</w:t>
      </w:r>
    </w:p>
    <w:p w14:paraId="5C77EF65" w14:textId="7DDF1486" w:rsidR="00704D6D" w:rsidRPr="00E116D5" w:rsidRDefault="00704D6D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Uzyskania pisemnego uzgodnienia dokumentacji projektowej z Zamawiającym;</w:t>
      </w:r>
    </w:p>
    <w:p w14:paraId="4C3E4DF9" w14:textId="4C455EC7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Zorganizowania zaplecza budowy oraz urządzenia i zabezpieczenia na własny koszt terenu budowy oraz podjęcia niezbędnych środków służących zapobieganiu wst</w:t>
      </w:r>
      <w:r w:rsidR="00B54CFF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31FD8795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Utrzymania należytego stanu i porządku na terenie b</w:t>
      </w:r>
      <w:r w:rsidR="00B54CFF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06CB5E89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Zabezpieczenia dostępu do prywatnych obszarów poł</w:t>
      </w:r>
      <w:r w:rsidR="00B54CFF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063FAFA7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Zapewnienia, żeby kierownik budowy oraz kierownicy robót branżowych fizycznie</w:t>
      </w:r>
      <w:r w:rsidR="004E159D">
        <w:rPr>
          <w:rFonts w:ascii="Arial" w:hAnsi="Arial" w:cs="Arial"/>
          <w:sz w:val="22"/>
          <w:szCs w:val="22"/>
        </w:rPr>
        <w:t xml:space="preserve"> będą</w:t>
      </w:r>
      <w:r w:rsidRPr="00E116D5">
        <w:rPr>
          <w:rFonts w:ascii="Arial" w:hAnsi="Arial" w:cs="Arial"/>
          <w:sz w:val="22"/>
          <w:szCs w:val="22"/>
        </w:rPr>
        <w:t xml:space="preserve"> przebywali i wykonywali swoje obow</w:t>
      </w:r>
      <w:r w:rsidR="00B54CFF">
        <w:rPr>
          <w:rFonts w:ascii="Arial" w:hAnsi="Arial" w:cs="Arial"/>
          <w:sz w:val="22"/>
          <w:szCs w:val="22"/>
        </w:rPr>
        <w:t>iązki na terenie budowy;</w:t>
      </w:r>
    </w:p>
    <w:p w14:paraId="2C652053" w14:textId="00405361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Zapewnienia bieżącej obsłu</w:t>
      </w:r>
      <w:r w:rsidR="00B54CFF">
        <w:rPr>
          <w:rFonts w:ascii="Arial" w:hAnsi="Arial" w:cs="Arial"/>
          <w:sz w:val="22"/>
          <w:szCs w:val="22"/>
        </w:rPr>
        <w:t>gi geodezyjnej i geotechnicznej;</w:t>
      </w:r>
    </w:p>
    <w:p w14:paraId="3E95E858" w14:textId="3A8EFB17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 xml:space="preserve">Wytyczenia geodezyjnego obiektów w terenie oraz ochronę punktów pomiarowych </w:t>
      </w:r>
      <w:r w:rsidRPr="00E116D5">
        <w:rPr>
          <w:rFonts w:ascii="Arial" w:hAnsi="Arial" w:cs="Arial"/>
          <w:sz w:val="22"/>
          <w:szCs w:val="22"/>
        </w:rPr>
        <w:br/>
        <w:t>i</w:t>
      </w:r>
      <w:r w:rsidR="00B54CFF">
        <w:rPr>
          <w:rFonts w:ascii="Arial" w:hAnsi="Arial" w:cs="Arial"/>
          <w:sz w:val="22"/>
          <w:szCs w:val="22"/>
        </w:rPr>
        <w:t xml:space="preserve"> wysokościowych na własny koszt;</w:t>
      </w:r>
    </w:p>
    <w:p w14:paraId="17FF49CB" w14:textId="3E36BC73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 xml:space="preserve">Uczestniczenia w naradach koordynacyjnych </w:t>
      </w:r>
      <w:r w:rsidR="000A4DD0">
        <w:rPr>
          <w:rFonts w:ascii="Arial" w:hAnsi="Arial" w:cs="Arial"/>
          <w:sz w:val="22"/>
          <w:szCs w:val="22"/>
        </w:rPr>
        <w:t>(</w:t>
      </w:r>
      <w:r w:rsidRPr="00E116D5">
        <w:rPr>
          <w:rFonts w:ascii="Arial" w:hAnsi="Arial" w:cs="Arial"/>
          <w:sz w:val="22"/>
          <w:szCs w:val="22"/>
        </w:rPr>
        <w:t xml:space="preserve">w </w:t>
      </w:r>
      <w:r w:rsidR="000A4DD0">
        <w:rPr>
          <w:rFonts w:ascii="Arial" w:hAnsi="Arial" w:cs="Arial"/>
          <w:sz w:val="22"/>
          <w:szCs w:val="22"/>
        </w:rPr>
        <w:t>szczególności kierownika budowy)</w:t>
      </w:r>
      <w:r w:rsidRPr="00E116D5">
        <w:rPr>
          <w:rFonts w:ascii="Arial" w:hAnsi="Arial" w:cs="Arial"/>
          <w:sz w:val="22"/>
          <w:szCs w:val="22"/>
        </w:rPr>
        <w:t>.</w:t>
      </w:r>
    </w:p>
    <w:p w14:paraId="37BEB1B6" w14:textId="156BB5CA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Poniesienia kosztów wszelkich prób łącznie z mediami do ich wyk</w:t>
      </w:r>
      <w:r w:rsidR="00B54CFF">
        <w:rPr>
          <w:rFonts w:ascii="Arial" w:hAnsi="Arial" w:cs="Arial"/>
          <w:sz w:val="22"/>
          <w:szCs w:val="22"/>
        </w:rPr>
        <w:t xml:space="preserve">onania oraz </w:t>
      </w:r>
      <w:r w:rsidR="00B54CFF">
        <w:rPr>
          <w:rFonts w:ascii="Arial" w:hAnsi="Arial" w:cs="Arial"/>
          <w:sz w:val="22"/>
          <w:szCs w:val="22"/>
        </w:rPr>
        <w:br/>
        <w:t>na potrzeby budowy;</w:t>
      </w:r>
    </w:p>
    <w:p w14:paraId="35D65D36" w14:textId="03E0A70C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Poniesienia kosztów gospodarowania wytworzonymi odpadami i uty</w:t>
      </w:r>
      <w:r w:rsidR="00B54CFF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6BB285CD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Stosowania się do zaleceń Zamawiającego w zakresie ewentualnych zmian dokumentacji i wprowadzenia robót dodatko</w:t>
      </w:r>
      <w:r w:rsidR="00B54CFF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1A6E45E2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 xml:space="preserve">Skompletowania wszystkich wyników badań, pomiarów, operatów geodezyjnych, świadectw jakości, certyfikatów na znak bezpieczeństwa, aprobat technicznych, deklaracji zgodności z </w:t>
      </w:r>
      <w:r w:rsidR="00BB50E3">
        <w:rPr>
          <w:rFonts w:ascii="Arial" w:hAnsi="Arial" w:cs="Arial"/>
          <w:sz w:val="22"/>
          <w:szCs w:val="22"/>
        </w:rPr>
        <w:t xml:space="preserve">obowiązującymi normami </w:t>
      </w:r>
      <w:r w:rsidRPr="00E116D5">
        <w:rPr>
          <w:rFonts w:ascii="Arial" w:hAnsi="Arial" w:cs="Arial"/>
          <w:sz w:val="22"/>
          <w:szCs w:val="22"/>
        </w:rPr>
        <w:t>albo aprobatą techniczną, kart gwarancyjnych, schematów, instrukcji obsługi i eksploatacji oraz kart przekazania odpadów niebezpiecznych przed zgłoszeniem robót do</w:t>
      </w:r>
      <w:r w:rsidR="00F70FE0">
        <w:rPr>
          <w:rFonts w:ascii="Arial" w:hAnsi="Arial" w:cs="Arial"/>
          <w:sz w:val="22"/>
          <w:szCs w:val="22"/>
        </w:rPr>
        <w:t xml:space="preserve"> odbioru </w:t>
      </w:r>
      <w:r w:rsidR="00F30CE2">
        <w:rPr>
          <w:rFonts w:ascii="Arial" w:hAnsi="Arial" w:cs="Arial"/>
          <w:sz w:val="22"/>
          <w:szCs w:val="22"/>
        </w:rPr>
        <w:t>–</w:t>
      </w:r>
      <w:r w:rsidR="00A70222">
        <w:rPr>
          <w:rFonts w:ascii="Arial" w:hAnsi="Arial" w:cs="Arial"/>
          <w:sz w:val="22"/>
          <w:szCs w:val="22"/>
        </w:rPr>
        <w:t xml:space="preserve"> </w:t>
      </w:r>
      <w:r w:rsidR="00F30CE2">
        <w:rPr>
          <w:rFonts w:ascii="Arial" w:hAnsi="Arial" w:cs="Arial"/>
          <w:sz w:val="22"/>
          <w:szCs w:val="22"/>
        </w:rPr>
        <w:t>(1</w:t>
      </w:r>
      <w:r w:rsidRPr="00E116D5">
        <w:rPr>
          <w:rFonts w:ascii="Arial" w:hAnsi="Arial" w:cs="Arial"/>
          <w:sz w:val="22"/>
          <w:szCs w:val="22"/>
        </w:rPr>
        <w:t xml:space="preserve"> egz.</w:t>
      </w:r>
      <w:r w:rsidR="00F30CE2">
        <w:rPr>
          <w:rFonts w:ascii="Arial" w:hAnsi="Arial" w:cs="Arial"/>
          <w:sz w:val="22"/>
          <w:szCs w:val="22"/>
        </w:rPr>
        <w:t xml:space="preserve"> + wersja elektroniczna PDF)</w:t>
      </w:r>
      <w:r w:rsidR="00B54CFF">
        <w:rPr>
          <w:rFonts w:ascii="Arial" w:hAnsi="Arial" w:cs="Arial"/>
          <w:sz w:val="22"/>
          <w:szCs w:val="22"/>
        </w:rPr>
        <w:t>;</w:t>
      </w:r>
    </w:p>
    <w:p w14:paraId="54326B88" w14:textId="22789F0B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Wykonania dokumentacji powykonawczej z zaznaczeniem zmian nieodstępujących</w:t>
      </w:r>
      <w:r w:rsidRPr="00E116D5">
        <w:rPr>
          <w:rFonts w:ascii="Arial" w:hAnsi="Arial" w:cs="Arial"/>
          <w:sz w:val="22"/>
          <w:szCs w:val="22"/>
        </w:rPr>
        <w:br/>
        <w:t>w sposób istotny od zatwierdzonego projektu budowlanego, dokonanych podczas wykonywania robót –</w:t>
      </w:r>
      <w:r w:rsidR="00A70222">
        <w:rPr>
          <w:rFonts w:ascii="Arial" w:hAnsi="Arial" w:cs="Arial"/>
          <w:sz w:val="22"/>
          <w:szCs w:val="22"/>
        </w:rPr>
        <w:t xml:space="preserve"> </w:t>
      </w:r>
      <w:r w:rsidR="00F30CE2">
        <w:rPr>
          <w:rFonts w:ascii="Arial" w:hAnsi="Arial" w:cs="Arial"/>
          <w:sz w:val="22"/>
          <w:szCs w:val="22"/>
        </w:rPr>
        <w:t>(1</w:t>
      </w:r>
      <w:r w:rsidR="00F30CE2" w:rsidRPr="00E116D5">
        <w:rPr>
          <w:rFonts w:ascii="Arial" w:hAnsi="Arial" w:cs="Arial"/>
          <w:sz w:val="22"/>
          <w:szCs w:val="22"/>
        </w:rPr>
        <w:t xml:space="preserve"> egz.</w:t>
      </w:r>
      <w:r w:rsidR="00F30CE2">
        <w:rPr>
          <w:rFonts w:ascii="Arial" w:hAnsi="Arial" w:cs="Arial"/>
          <w:sz w:val="22"/>
          <w:szCs w:val="22"/>
        </w:rPr>
        <w:t xml:space="preserve"> + wersja elektroniczna PDF)</w:t>
      </w:r>
      <w:r w:rsidR="00B54CFF">
        <w:rPr>
          <w:rFonts w:ascii="Arial" w:hAnsi="Arial" w:cs="Arial"/>
          <w:sz w:val="22"/>
          <w:szCs w:val="22"/>
        </w:rPr>
        <w:t>;</w:t>
      </w:r>
    </w:p>
    <w:p w14:paraId="2D542C61" w14:textId="1FB04CAD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 xml:space="preserve">Wykonania geodezyjnej inwentaryzacji powykonawczej przyjętej do państwowego zasobu geodezyjnego i kartograficznego – </w:t>
      </w:r>
      <w:r w:rsidR="00F30CE2">
        <w:rPr>
          <w:rFonts w:ascii="Arial" w:hAnsi="Arial" w:cs="Arial"/>
          <w:sz w:val="22"/>
          <w:szCs w:val="22"/>
        </w:rPr>
        <w:t>(1</w:t>
      </w:r>
      <w:r w:rsidR="00F30CE2" w:rsidRPr="00E116D5">
        <w:rPr>
          <w:rFonts w:ascii="Arial" w:hAnsi="Arial" w:cs="Arial"/>
          <w:sz w:val="22"/>
          <w:szCs w:val="22"/>
        </w:rPr>
        <w:t xml:space="preserve"> egz.</w:t>
      </w:r>
      <w:r w:rsidR="00F30CE2">
        <w:rPr>
          <w:rFonts w:ascii="Arial" w:hAnsi="Arial" w:cs="Arial"/>
          <w:sz w:val="22"/>
          <w:szCs w:val="22"/>
        </w:rPr>
        <w:t xml:space="preserve"> + wersja elektroniczna PDF)</w:t>
      </w:r>
      <w:r w:rsidR="00B54CFF">
        <w:rPr>
          <w:rFonts w:ascii="Arial" w:hAnsi="Arial" w:cs="Arial"/>
          <w:sz w:val="22"/>
          <w:szCs w:val="22"/>
        </w:rPr>
        <w:t>;</w:t>
      </w:r>
    </w:p>
    <w:p w14:paraId="11375544" w14:textId="43ACD933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Wykonania dodatkowych rysunków powykonawczych</w:t>
      </w:r>
      <w:r w:rsidR="00A70222">
        <w:rPr>
          <w:rFonts w:ascii="Arial" w:hAnsi="Arial" w:cs="Arial"/>
          <w:sz w:val="22"/>
          <w:szCs w:val="22"/>
        </w:rPr>
        <w:t xml:space="preserve"> </w:t>
      </w:r>
      <w:r w:rsidRPr="00E116D5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F30CE2">
        <w:rPr>
          <w:rFonts w:ascii="Arial" w:hAnsi="Arial" w:cs="Arial"/>
          <w:sz w:val="22"/>
          <w:szCs w:val="22"/>
        </w:rPr>
        <w:t>(1</w:t>
      </w:r>
      <w:r w:rsidR="00F30CE2" w:rsidRPr="00E116D5">
        <w:rPr>
          <w:rFonts w:ascii="Arial" w:hAnsi="Arial" w:cs="Arial"/>
          <w:sz w:val="22"/>
          <w:szCs w:val="22"/>
        </w:rPr>
        <w:t xml:space="preserve"> egz.</w:t>
      </w:r>
      <w:r w:rsidR="00F30CE2">
        <w:rPr>
          <w:rFonts w:ascii="Arial" w:hAnsi="Arial" w:cs="Arial"/>
          <w:sz w:val="22"/>
          <w:szCs w:val="22"/>
        </w:rPr>
        <w:t xml:space="preserve"> + wersja elektroniczna PDF)</w:t>
      </w:r>
      <w:r w:rsidR="00B54CFF">
        <w:rPr>
          <w:rFonts w:ascii="Arial" w:hAnsi="Arial" w:cs="Arial"/>
          <w:sz w:val="22"/>
          <w:szCs w:val="22"/>
        </w:rPr>
        <w:t>;</w:t>
      </w:r>
    </w:p>
    <w:p w14:paraId="0BF8AC6F" w14:textId="54FD655B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Terminowego usuwania wad, ujawnionych w czasie wykonywania robót lub ujawnionych w czasie odbiorów i w terminach wyz</w:t>
      </w:r>
      <w:r w:rsidR="00B54CFF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63793E0A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Prowadzenia robót zgodnie z przepisami BHP, bezpieczeństw</w:t>
      </w:r>
      <w:r w:rsidR="0050734C">
        <w:rPr>
          <w:rFonts w:ascii="Arial" w:hAnsi="Arial" w:cs="Arial"/>
          <w:sz w:val="22"/>
          <w:szCs w:val="22"/>
        </w:rPr>
        <w:t xml:space="preserve">a i ochrony zdrowia, </w:t>
      </w:r>
      <w:r w:rsidR="0050734C">
        <w:rPr>
          <w:rFonts w:ascii="Arial" w:hAnsi="Arial" w:cs="Arial"/>
          <w:sz w:val="22"/>
          <w:szCs w:val="22"/>
        </w:rPr>
        <w:br/>
        <w:t>p</w:t>
      </w:r>
      <w:r w:rsidRPr="00E116D5">
        <w:rPr>
          <w:rFonts w:ascii="Arial" w:hAnsi="Arial" w:cs="Arial"/>
          <w:sz w:val="22"/>
          <w:szCs w:val="22"/>
        </w:rPr>
        <w:t>.</w:t>
      </w:r>
      <w:r w:rsidR="0050734C">
        <w:rPr>
          <w:rFonts w:ascii="Arial" w:hAnsi="Arial" w:cs="Arial"/>
          <w:sz w:val="22"/>
          <w:szCs w:val="22"/>
        </w:rPr>
        <w:t>p</w:t>
      </w:r>
      <w:r w:rsidR="00B54CFF">
        <w:rPr>
          <w:rFonts w:ascii="Arial" w:hAnsi="Arial" w:cs="Arial"/>
          <w:sz w:val="22"/>
          <w:szCs w:val="22"/>
        </w:rPr>
        <w:t>oż. i ochrony środowiska;</w:t>
      </w:r>
    </w:p>
    <w:p w14:paraId="1EB56DC7" w14:textId="217F7ABC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Doprowadzenia do należytego stanu i porządku terenu budowy oraz właściwego zagospodarowania terenów przyległych prz</w:t>
      </w:r>
      <w:r w:rsidR="00B54CFF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D82ECE2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E116D5">
        <w:rPr>
          <w:rFonts w:ascii="Arial" w:hAnsi="Arial" w:cs="Arial"/>
          <w:color w:val="000000"/>
          <w:sz w:val="22"/>
          <w:szCs w:val="22"/>
        </w:rPr>
        <w:t xml:space="preserve">Posiadania aktualnego ubezpieczenia od odpowiedzialności cywilnej z tytułu prowadzonej działalności gospodarczej </w:t>
      </w:r>
      <w:r w:rsidR="00B54CFF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0C7BE17F" w14:textId="77777777" w:rsidR="00E116D5" w:rsidRPr="00E116D5" w:rsidRDefault="00E116D5" w:rsidP="00756E0F">
      <w:pPr>
        <w:numPr>
          <w:ilvl w:val="0"/>
          <w:numId w:val="45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 w:rsidRPr="00E116D5">
        <w:rPr>
          <w:rFonts w:ascii="Arial" w:hAnsi="Arial" w:cs="Arial"/>
          <w:sz w:val="22"/>
          <w:szCs w:val="22"/>
        </w:rPr>
        <w:t>Uczestniczenia w przeglądach gwarancyjnych oraz usuwanie wszelkich wad określonych podczas przeglądu przez cały okres rękojmi za wady i gwarancji.</w:t>
      </w:r>
    </w:p>
    <w:p w14:paraId="078670AD" w14:textId="6FD803D6" w:rsidR="00E116D5" w:rsidRPr="000A4DD0" w:rsidRDefault="00E116D5" w:rsidP="00756E0F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56E0F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0A4DD0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0A4DD0">
        <w:rPr>
          <w:rFonts w:ascii="Arial" w:hAnsi="Arial" w:cs="Arial"/>
          <w:sz w:val="22"/>
          <w:szCs w:val="22"/>
        </w:rPr>
        <w:br/>
        <w:t xml:space="preserve">o wystąpieniu zdarzeń lub okoliczności, które mogą utrudnić terminową realizację części lub całości przedmiotu umowy w terminie nie dłuższym niż 14 dni od daty wystąpienia zdarzenia lub okoliczności. </w:t>
      </w:r>
    </w:p>
    <w:p w14:paraId="6A7050BB" w14:textId="2A05F492" w:rsidR="00E116D5" w:rsidRPr="00756E0F" w:rsidRDefault="00E116D5" w:rsidP="00756E0F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56E0F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0A4DD0" w:rsidRDefault="00E116D5" w:rsidP="00756E0F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56E0F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0A4DD0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0A4DD0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449CA4AA" w14:textId="77777777" w:rsidR="004A5351" w:rsidRPr="005257ED" w:rsidRDefault="004A5351" w:rsidP="0050734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6B18A454" w:rsidR="00B4521E" w:rsidRPr="005257ED" w:rsidRDefault="005F4E23" w:rsidP="0050734C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0A3E9591" w14:textId="4709AE04" w:rsidR="00B53EC1" w:rsidRPr="005257ED" w:rsidRDefault="00B4521E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5A43D5">
        <w:rPr>
          <w:rFonts w:ascii="Arial" w:hAnsi="Arial" w:cs="Arial"/>
          <w:color w:val="auto"/>
          <w:sz w:val="22"/>
          <w:szCs w:val="22"/>
        </w:rPr>
        <w:t>(</w:t>
      </w:r>
      <w:r w:rsidR="00F52057" w:rsidRPr="005A43D5">
        <w:rPr>
          <w:rFonts w:ascii="Arial" w:hAnsi="Arial" w:cs="Arial"/>
          <w:i/>
          <w:sz w:val="22"/>
          <w:szCs w:val="22"/>
        </w:rPr>
        <w:t>Dz.U.2017, poz. 1332</w:t>
      </w:r>
      <w:r w:rsidR="00FC2708">
        <w:rPr>
          <w:rFonts w:ascii="Arial" w:hAnsi="Arial" w:cs="Arial"/>
          <w:i/>
          <w:sz w:val="22"/>
          <w:szCs w:val="22"/>
        </w:rPr>
        <w:t xml:space="preserve"> z późn. zm.</w:t>
      </w:r>
      <w:r w:rsidR="00283AC7" w:rsidRPr="005A43D5">
        <w:rPr>
          <w:rFonts w:ascii="Arial" w:hAnsi="Arial" w:cs="Arial"/>
          <w:color w:val="auto"/>
          <w:sz w:val="22"/>
          <w:szCs w:val="22"/>
        </w:rPr>
        <w:t>)</w:t>
      </w:r>
      <w:r w:rsidR="00283AC7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5257ED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dnia 16 kwietnia 2004r. O wyrobach budowlanych </w:t>
      </w:r>
      <w:r w:rsidR="00F376ED" w:rsidRPr="005257ED">
        <w:rPr>
          <w:rFonts w:ascii="Arial" w:hAnsi="Arial" w:cs="Arial"/>
          <w:color w:val="auto"/>
          <w:sz w:val="22"/>
          <w:szCs w:val="22"/>
        </w:rPr>
        <w:t>(</w:t>
      </w:r>
      <w:r w:rsidR="00F376ED" w:rsidRPr="005257ED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5257ED">
        <w:rPr>
          <w:rFonts w:ascii="Arial" w:hAnsi="Arial" w:cs="Arial"/>
          <w:i/>
          <w:color w:val="auto"/>
          <w:sz w:val="22"/>
          <w:szCs w:val="22"/>
        </w:rPr>
        <w:t xml:space="preserve"> 2016r. poz. 1570 </w:t>
      </w:r>
      <w:r w:rsidR="009E00A2" w:rsidRPr="005257ED">
        <w:rPr>
          <w:rFonts w:ascii="Arial" w:hAnsi="Arial" w:cs="Arial"/>
          <w:i/>
          <w:color w:val="auto"/>
          <w:sz w:val="22"/>
          <w:szCs w:val="22"/>
        </w:rPr>
        <w:t>z późn. zm.</w:t>
      </w:r>
      <w:r w:rsidR="00F376ED" w:rsidRPr="005257ED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5257ED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5257ED">
        <w:rPr>
          <w:rFonts w:ascii="Arial" w:hAnsi="Arial" w:cs="Arial"/>
          <w:color w:val="auto"/>
          <w:sz w:val="22"/>
          <w:szCs w:val="22"/>
        </w:rPr>
        <w:t>ż</w:t>
      </w:r>
      <w:r w:rsidR="006C14F0" w:rsidRPr="005257ED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5257ED">
        <w:rPr>
          <w:rFonts w:ascii="Arial" w:hAnsi="Arial" w:cs="Arial"/>
          <w:color w:val="auto"/>
          <w:sz w:val="22"/>
          <w:szCs w:val="22"/>
        </w:rPr>
        <w:t>ż</w:t>
      </w:r>
      <w:r w:rsidR="006C14F0" w:rsidRPr="005257ED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Pr="005257ED" w:rsidRDefault="00B4521E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5257ED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5257ED" w:rsidRDefault="00B4521E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5257ED" w:rsidRDefault="00B4521E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5257ED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5257ED" w:rsidRDefault="00B53EC1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5257ED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5257ED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5257ED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603262" w:rsidRDefault="007029F8" w:rsidP="0050734C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si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5257ED">
        <w:rPr>
          <w:rFonts w:ascii="Arial" w:hAnsi="Arial" w:cs="Arial"/>
          <w:color w:val="auto"/>
          <w:sz w:val="22"/>
          <w:szCs w:val="22"/>
        </w:rPr>
        <w:t>d</w:t>
      </w:r>
      <w:r w:rsidR="00645582" w:rsidRPr="005257ED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5257ED">
        <w:rPr>
          <w:rFonts w:ascii="Arial" w:hAnsi="Arial" w:cs="Arial"/>
          <w:color w:val="auto"/>
          <w:sz w:val="22"/>
          <w:szCs w:val="22"/>
        </w:rPr>
        <w:br/>
      </w:r>
      <w:r w:rsidRPr="005257ED">
        <w:rPr>
          <w:rFonts w:ascii="Arial" w:hAnsi="Arial" w:cs="Arial"/>
          <w:color w:val="auto"/>
          <w:sz w:val="22"/>
          <w:szCs w:val="22"/>
        </w:rPr>
        <w:t>i wymagaj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wywozu a pochodz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5257ED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5257ED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5257ED">
        <w:rPr>
          <w:rFonts w:ascii="Arial" w:hAnsi="Arial" w:cs="Arial"/>
          <w:color w:val="auto"/>
          <w:sz w:val="22"/>
          <w:szCs w:val="22"/>
        </w:rPr>
        <w:t>b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5257ED">
        <w:rPr>
          <w:rFonts w:ascii="Arial" w:hAnsi="Arial" w:cs="Arial"/>
          <w:color w:val="auto"/>
          <w:sz w:val="22"/>
          <w:szCs w:val="22"/>
        </w:rPr>
        <w:t>d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5257ED">
        <w:rPr>
          <w:rFonts w:ascii="Arial" w:hAnsi="Arial" w:cs="Arial"/>
          <w:color w:val="auto"/>
          <w:sz w:val="22"/>
          <w:szCs w:val="22"/>
        </w:rPr>
        <w:t>stanowiły własno</w:t>
      </w:r>
      <w:r w:rsidRPr="005257ED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5257ED">
        <w:rPr>
          <w:rFonts w:ascii="Arial" w:hAnsi="Arial" w:cs="Arial"/>
          <w:color w:val="auto"/>
          <w:sz w:val="22"/>
          <w:szCs w:val="22"/>
        </w:rPr>
        <w:t>Wykonawcy.</w:t>
      </w:r>
    </w:p>
    <w:p w14:paraId="4E7CC6CA" w14:textId="77777777" w:rsidR="00A77B79" w:rsidRPr="005257ED" w:rsidRDefault="00A77B79" w:rsidP="0050734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0968DC88" w:rsidR="00B4521E" w:rsidRPr="005257ED" w:rsidRDefault="00B4521E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5F4E23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57E73875" w14:textId="79BC17F1" w:rsidR="00C34B70" w:rsidRDefault="00A71B80" w:rsidP="00281968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263D">
        <w:rPr>
          <w:rFonts w:ascii="Arial" w:hAnsi="Arial" w:cs="Arial"/>
          <w:color w:val="auto"/>
          <w:sz w:val="22"/>
          <w:szCs w:val="22"/>
        </w:rPr>
        <w:t xml:space="preserve">Strony ustalają wynagrodzenie </w:t>
      </w:r>
      <w:r w:rsidR="006330B8" w:rsidRPr="00B3263D">
        <w:rPr>
          <w:rFonts w:ascii="Arial" w:hAnsi="Arial" w:cs="Arial"/>
          <w:color w:val="auto"/>
          <w:sz w:val="22"/>
          <w:szCs w:val="22"/>
        </w:rPr>
        <w:t xml:space="preserve">w formie ryczałtu </w:t>
      </w:r>
      <w:r w:rsidRPr="00B3263D">
        <w:rPr>
          <w:rFonts w:ascii="Arial" w:hAnsi="Arial" w:cs="Arial"/>
          <w:color w:val="auto"/>
          <w:sz w:val="22"/>
          <w:szCs w:val="22"/>
        </w:rPr>
        <w:t xml:space="preserve">za wykonanie przedmiotu zamówienia określonego </w:t>
      </w:r>
      <w:r w:rsidR="00F40252" w:rsidRPr="00B3263D">
        <w:rPr>
          <w:rFonts w:ascii="Arial" w:hAnsi="Arial" w:cs="Arial"/>
          <w:color w:val="auto"/>
          <w:sz w:val="22"/>
          <w:szCs w:val="22"/>
        </w:rPr>
        <w:t>w umowie w wysokości</w:t>
      </w:r>
      <w:r w:rsidRPr="00B3263D">
        <w:rPr>
          <w:rFonts w:ascii="Arial" w:hAnsi="Arial" w:cs="Arial"/>
          <w:color w:val="auto"/>
          <w:sz w:val="22"/>
          <w:szCs w:val="22"/>
        </w:rPr>
        <w:t xml:space="preserve">: </w:t>
      </w:r>
      <w:r w:rsidR="006A657B" w:rsidRPr="006A657B">
        <w:rPr>
          <w:rFonts w:ascii="Arial" w:hAnsi="Arial" w:cs="Arial"/>
          <w:b/>
          <w:color w:val="auto"/>
          <w:sz w:val="22"/>
          <w:szCs w:val="22"/>
        </w:rPr>
        <w:t>......</w:t>
      </w:r>
      <w:r w:rsidR="00C34B70" w:rsidRPr="006A657B">
        <w:rPr>
          <w:rFonts w:ascii="Arial" w:hAnsi="Arial" w:cs="Arial"/>
          <w:b/>
          <w:sz w:val="22"/>
          <w:szCs w:val="22"/>
        </w:rPr>
        <w:t>...</w:t>
      </w:r>
      <w:r w:rsidR="00281968">
        <w:rPr>
          <w:rFonts w:ascii="Arial" w:hAnsi="Arial" w:cs="Arial"/>
          <w:b/>
          <w:sz w:val="22"/>
          <w:szCs w:val="22"/>
        </w:rPr>
        <w:t>.......</w:t>
      </w:r>
      <w:r w:rsidR="00C34B70" w:rsidRPr="006A657B">
        <w:rPr>
          <w:rFonts w:ascii="Arial" w:hAnsi="Arial" w:cs="Arial"/>
          <w:b/>
          <w:sz w:val="22"/>
          <w:szCs w:val="22"/>
        </w:rPr>
        <w:t>.</w:t>
      </w:r>
      <w:r w:rsidR="005F4E23" w:rsidRPr="006A657B">
        <w:rPr>
          <w:rFonts w:ascii="Arial" w:hAnsi="Arial" w:cs="Arial"/>
          <w:b/>
          <w:sz w:val="22"/>
          <w:szCs w:val="22"/>
        </w:rPr>
        <w:t xml:space="preserve"> </w:t>
      </w:r>
      <w:r w:rsidR="00C95275" w:rsidRPr="006A657B">
        <w:rPr>
          <w:rFonts w:ascii="Arial" w:hAnsi="Arial" w:cs="Arial"/>
          <w:b/>
          <w:sz w:val="22"/>
          <w:szCs w:val="22"/>
        </w:rPr>
        <w:t>zł brutto</w:t>
      </w:r>
      <w:r w:rsidR="00C95275" w:rsidRPr="00550768">
        <w:rPr>
          <w:rFonts w:ascii="Arial" w:hAnsi="Arial" w:cs="Arial"/>
          <w:b/>
          <w:sz w:val="22"/>
          <w:szCs w:val="22"/>
        </w:rPr>
        <w:t xml:space="preserve"> </w:t>
      </w:r>
      <w:r w:rsidR="00C95275" w:rsidRPr="00550768">
        <w:rPr>
          <w:rFonts w:ascii="Arial" w:hAnsi="Arial" w:cs="Arial"/>
          <w:i/>
          <w:sz w:val="22"/>
          <w:szCs w:val="22"/>
        </w:rPr>
        <w:t>(s</w:t>
      </w:r>
      <w:r w:rsidR="004B2FFD" w:rsidRPr="00550768">
        <w:rPr>
          <w:rFonts w:ascii="Arial" w:hAnsi="Arial" w:cs="Arial"/>
          <w:i/>
          <w:sz w:val="22"/>
          <w:szCs w:val="22"/>
        </w:rPr>
        <w:t xml:space="preserve">łownie zł: </w:t>
      </w:r>
      <w:r w:rsidR="00C34B70">
        <w:rPr>
          <w:rFonts w:ascii="Arial" w:hAnsi="Arial" w:cs="Arial"/>
          <w:i/>
          <w:sz w:val="22"/>
          <w:szCs w:val="22"/>
        </w:rPr>
        <w:t>.................................</w:t>
      </w:r>
      <w:r w:rsidR="00C95275" w:rsidRPr="00550768">
        <w:rPr>
          <w:rFonts w:ascii="Arial" w:hAnsi="Arial" w:cs="Arial"/>
          <w:i/>
          <w:sz w:val="22"/>
          <w:szCs w:val="22"/>
        </w:rPr>
        <w:t xml:space="preserve">) </w:t>
      </w:r>
      <w:r w:rsidR="00C95275" w:rsidRPr="00550768">
        <w:rPr>
          <w:rFonts w:ascii="Arial" w:hAnsi="Arial" w:cs="Arial"/>
          <w:sz w:val="22"/>
          <w:szCs w:val="22"/>
        </w:rPr>
        <w:t>w tym podatek</w:t>
      </w:r>
      <w:r w:rsidR="00F30CE2">
        <w:rPr>
          <w:rFonts w:ascii="Arial" w:hAnsi="Arial" w:cs="Arial"/>
          <w:sz w:val="22"/>
          <w:szCs w:val="22"/>
        </w:rPr>
        <w:t xml:space="preserve"> VAT według obowiązującej stawki.</w:t>
      </w:r>
    </w:p>
    <w:p w14:paraId="2CE24C38" w14:textId="77777777" w:rsidR="00173961" w:rsidRPr="005257ED" w:rsidRDefault="00173961" w:rsidP="0028196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KARY UMOWNE</w:t>
      </w:r>
    </w:p>
    <w:p w14:paraId="0092CE59" w14:textId="356896A1" w:rsidR="00173961" w:rsidRPr="005257ED" w:rsidRDefault="005F4E23" w:rsidP="0050734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1B02E32F" w14:textId="77777777" w:rsidR="00173961" w:rsidRPr="005257ED" w:rsidRDefault="00173961" w:rsidP="0050734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5257ED" w:rsidRDefault="00173961" w:rsidP="0050734C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5257ED" w:rsidRDefault="00173961" w:rsidP="0050734C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4AA22DC8" w:rsidR="00681D92" w:rsidRDefault="00173961" w:rsidP="0050734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95275">
        <w:rPr>
          <w:rFonts w:ascii="Arial" w:hAnsi="Arial" w:cs="Arial"/>
          <w:sz w:val="22"/>
          <w:szCs w:val="22"/>
        </w:rPr>
        <w:t xml:space="preserve">za nieterminowe wykonanie </w:t>
      </w:r>
      <w:r w:rsidR="00F201DD">
        <w:rPr>
          <w:rFonts w:ascii="Arial" w:hAnsi="Arial" w:cs="Arial"/>
          <w:sz w:val="22"/>
          <w:szCs w:val="22"/>
        </w:rPr>
        <w:t xml:space="preserve">przedmiotu umowy </w:t>
      </w:r>
      <w:r w:rsidRPr="00C95275">
        <w:rPr>
          <w:rFonts w:ascii="Arial" w:hAnsi="Arial" w:cs="Arial"/>
          <w:sz w:val="22"/>
          <w:szCs w:val="22"/>
        </w:rPr>
        <w:t xml:space="preserve">w wysokości </w:t>
      </w:r>
      <w:r w:rsidR="00C95275" w:rsidRPr="009C7782">
        <w:rPr>
          <w:rFonts w:ascii="Arial" w:hAnsi="Arial" w:cs="Arial"/>
          <w:b/>
          <w:sz w:val="22"/>
          <w:szCs w:val="22"/>
        </w:rPr>
        <w:t>0,</w:t>
      </w:r>
      <w:r w:rsidR="00C95275">
        <w:rPr>
          <w:rFonts w:ascii="Arial" w:hAnsi="Arial" w:cs="Arial"/>
          <w:b/>
          <w:sz w:val="22"/>
          <w:szCs w:val="22"/>
        </w:rPr>
        <w:t>3</w:t>
      </w:r>
      <w:r w:rsidR="00C95275" w:rsidRPr="00C95275">
        <w:rPr>
          <w:rFonts w:ascii="Arial" w:hAnsi="Arial" w:cs="Arial"/>
          <w:b/>
          <w:sz w:val="22"/>
          <w:szCs w:val="22"/>
        </w:rPr>
        <w:t xml:space="preserve">% </w:t>
      </w:r>
      <w:r w:rsidRPr="005257ED">
        <w:rPr>
          <w:rFonts w:ascii="Arial" w:hAnsi="Arial" w:cs="Arial"/>
          <w:sz w:val="22"/>
          <w:szCs w:val="22"/>
        </w:rPr>
        <w:t xml:space="preserve">wynagrodzenia brutto ustalonego w § </w:t>
      </w:r>
      <w:r w:rsidR="005F4E23">
        <w:rPr>
          <w:rFonts w:ascii="Arial" w:hAnsi="Arial" w:cs="Arial"/>
          <w:sz w:val="22"/>
          <w:szCs w:val="22"/>
        </w:rPr>
        <w:t xml:space="preserve">6 </w:t>
      </w:r>
      <w:r w:rsidRPr="005257ED">
        <w:rPr>
          <w:rFonts w:ascii="Arial" w:hAnsi="Arial" w:cs="Arial"/>
          <w:sz w:val="22"/>
          <w:szCs w:val="22"/>
        </w:rPr>
        <w:t>umowy za każdy dzień przekroczenia terminu licząc od dnia określonego w § 2</w:t>
      </w:r>
      <w:r w:rsidR="005F4E23">
        <w:rPr>
          <w:rFonts w:ascii="Arial" w:hAnsi="Arial" w:cs="Arial"/>
          <w:sz w:val="22"/>
          <w:szCs w:val="22"/>
        </w:rPr>
        <w:t xml:space="preserve"> ust. 2</w:t>
      </w:r>
      <w:r w:rsidR="00F2279C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umowy,</w:t>
      </w:r>
    </w:p>
    <w:p w14:paraId="28B9A8C5" w14:textId="0CDA3380" w:rsidR="00173961" w:rsidRPr="005257ED" w:rsidRDefault="00173961" w:rsidP="0050734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5257ED">
        <w:rPr>
          <w:rFonts w:ascii="Arial" w:hAnsi="Arial" w:cs="Arial"/>
          <w:sz w:val="22"/>
          <w:szCs w:val="22"/>
        </w:rPr>
        <w:t xml:space="preserve">za wady </w:t>
      </w:r>
      <w:r w:rsidRPr="005257ED">
        <w:rPr>
          <w:rFonts w:ascii="Arial" w:hAnsi="Arial" w:cs="Arial"/>
          <w:sz w:val="22"/>
          <w:szCs w:val="22"/>
        </w:rPr>
        <w:t xml:space="preserve">lub w okresie gwarancji w wysokości </w:t>
      </w:r>
      <w:r w:rsidRPr="005257ED">
        <w:rPr>
          <w:rFonts w:ascii="Arial" w:hAnsi="Arial" w:cs="Arial"/>
          <w:b/>
          <w:sz w:val="22"/>
          <w:szCs w:val="22"/>
        </w:rPr>
        <w:t>0,</w:t>
      </w:r>
      <w:r w:rsidR="00550768">
        <w:rPr>
          <w:rFonts w:ascii="Arial" w:hAnsi="Arial" w:cs="Arial"/>
          <w:b/>
          <w:sz w:val="22"/>
          <w:szCs w:val="22"/>
        </w:rPr>
        <w:t>3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wynagrodzenia brutto ustalonego w § </w:t>
      </w:r>
      <w:r w:rsidR="005F4E23">
        <w:rPr>
          <w:rFonts w:ascii="Arial" w:hAnsi="Arial" w:cs="Arial"/>
          <w:sz w:val="22"/>
          <w:szCs w:val="22"/>
        </w:rPr>
        <w:t>6</w:t>
      </w:r>
      <w:r w:rsidRPr="005257ED">
        <w:rPr>
          <w:rFonts w:ascii="Arial" w:hAnsi="Arial" w:cs="Arial"/>
          <w:sz w:val="22"/>
          <w:szCs w:val="22"/>
        </w:rPr>
        <w:t xml:space="preserve"> umowy za każdy dzień przekroczenia terminu liczonego od dnia wyznaczonego na ich usunięcie, </w:t>
      </w:r>
    </w:p>
    <w:p w14:paraId="0E81CCB3" w14:textId="442104D7" w:rsidR="008B7BF2" w:rsidRPr="005257ED" w:rsidRDefault="008B7BF2" w:rsidP="0050734C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5257ED">
        <w:rPr>
          <w:rFonts w:ascii="Arial" w:hAnsi="Arial" w:cs="Arial"/>
          <w:b/>
          <w:sz w:val="22"/>
          <w:szCs w:val="22"/>
        </w:rPr>
        <w:t>1</w:t>
      </w:r>
      <w:r w:rsidR="009A6362">
        <w:rPr>
          <w:rFonts w:ascii="Arial" w:hAnsi="Arial" w:cs="Arial"/>
          <w:b/>
          <w:sz w:val="22"/>
          <w:szCs w:val="22"/>
        </w:rPr>
        <w:t>5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wynagrodzenia brutto ustalonego w § </w:t>
      </w:r>
      <w:r w:rsidR="005F4E23">
        <w:rPr>
          <w:rFonts w:ascii="Arial" w:hAnsi="Arial" w:cs="Arial"/>
          <w:sz w:val="22"/>
          <w:szCs w:val="22"/>
        </w:rPr>
        <w:t>6</w:t>
      </w:r>
      <w:r w:rsidR="009A6362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umowy</w:t>
      </w:r>
      <w:r w:rsidR="00B54CFF">
        <w:rPr>
          <w:rFonts w:ascii="Arial" w:hAnsi="Arial" w:cs="Arial"/>
          <w:sz w:val="22"/>
          <w:szCs w:val="22"/>
        </w:rPr>
        <w:t>;</w:t>
      </w:r>
    </w:p>
    <w:p w14:paraId="2496B576" w14:textId="77777777" w:rsidR="00173961" w:rsidRPr="005257ED" w:rsidRDefault="00173961" w:rsidP="0050734C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Zamawiający płaci Wykonawcy kary umowne :</w:t>
      </w:r>
    </w:p>
    <w:p w14:paraId="44BC3FD1" w14:textId="768072E5" w:rsidR="00173961" w:rsidRPr="005257ED" w:rsidRDefault="00173961" w:rsidP="0050734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5257ED">
        <w:rPr>
          <w:rFonts w:ascii="Arial" w:hAnsi="Arial" w:cs="Arial"/>
          <w:b/>
          <w:sz w:val="22"/>
          <w:szCs w:val="22"/>
        </w:rPr>
        <w:t>0,</w:t>
      </w:r>
      <w:r w:rsidR="009A6362">
        <w:rPr>
          <w:rFonts w:ascii="Arial" w:hAnsi="Arial" w:cs="Arial"/>
          <w:b/>
          <w:sz w:val="22"/>
          <w:szCs w:val="22"/>
        </w:rPr>
        <w:t>3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wynagrodzenia brutto ustalonego w § </w:t>
      </w:r>
      <w:r w:rsidR="005F4E23">
        <w:rPr>
          <w:rFonts w:ascii="Arial" w:hAnsi="Arial" w:cs="Arial"/>
          <w:sz w:val="22"/>
          <w:szCs w:val="22"/>
        </w:rPr>
        <w:t xml:space="preserve">6 umowy </w:t>
      </w:r>
      <w:r w:rsidRPr="005257ED">
        <w:rPr>
          <w:rFonts w:ascii="Arial" w:hAnsi="Arial" w:cs="Arial"/>
          <w:sz w:val="22"/>
          <w:szCs w:val="22"/>
        </w:rPr>
        <w:t>za każdy dzień przekroczenia terminu lub przerwy,</w:t>
      </w:r>
    </w:p>
    <w:p w14:paraId="04E90780" w14:textId="08BDCA02" w:rsidR="00173961" w:rsidRPr="005257ED" w:rsidRDefault="00173961" w:rsidP="0050734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5257ED">
        <w:rPr>
          <w:rFonts w:ascii="Arial" w:hAnsi="Arial" w:cs="Arial"/>
          <w:b/>
          <w:sz w:val="22"/>
          <w:szCs w:val="22"/>
        </w:rPr>
        <w:t>0,</w:t>
      </w:r>
      <w:r w:rsidR="009A6362">
        <w:rPr>
          <w:rFonts w:ascii="Arial" w:hAnsi="Arial" w:cs="Arial"/>
          <w:b/>
          <w:sz w:val="22"/>
          <w:szCs w:val="22"/>
        </w:rPr>
        <w:t>2</w:t>
      </w:r>
      <w:r w:rsidRPr="005257ED">
        <w:rPr>
          <w:rFonts w:ascii="Arial" w:hAnsi="Arial" w:cs="Arial"/>
          <w:b/>
          <w:sz w:val="22"/>
          <w:szCs w:val="22"/>
        </w:rPr>
        <w:t>%</w:t>
      </w:r>
      <w:r w:rsidRPr="005257ED">
        <w:rPr>
          <w:rFonts w:ascii="Arial" w:hAnsi="Arial" w:cs="Arial"/>
          <w:sz w:val="22"/>
          <w:szCs w:val="22"/>
        </w:rPr>
        <w:t xml:space="preserve"> wynagrodzenia brutto ustalonego w § </w:t>
      </w:r>
      <w:r w:rsidR="005F4E23">
        <w:rPr>
          <w:rFonts w:ascii="Arial" w:hAnsi="Arial" w:cs="Arial"/>
          <w:sz w:val="22"/>
          <w:szCs w:val="22"/>
        </w:rPr>
        <w:t>6</w:t>
      </w:r>
      <w:r w:rsidR="009A6362">
        <w:rPr>
          <w:rFonts w:ascii="Arial" w:hAnsi="Arial" w:cs="Arial"/>
          <w:sz w:val="22"/>
          <w:szCs w:val="22"/>
        </w:rPr>
        <w:t xml:space="preserve"> </w:t>
      </w:r>
      <w:r w:rsidRPr="005257ED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7AD1736B" w14:textId="77D71516" w:rsidR="00173961" w:rsidRPr="005257ED" w:rsidRDefault="00173961" w:rsidP="0050734C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5257ED">
        <w:rPr>
          <w:rFonts w:ascii="Arial" w:hAnsi="Arial" w:cs="Arial"/>
          <w:sz w:val="22"/>
          <w:szCs w:val="22"/>
        </w:rPr>
        <w:br/>
        <w:t xml:space="preserve">w wysokości </w:t>
      </w:r>
      <w:r w:rsidRPr="005257ED">
        <w:rPr>
          <w:rFonts w:ascii="Arial" w:hAnsi="Arial" w:cs="Arial"/>
          <w:b/>
          <w:sz w:val="22"/>
          <w:szCs w:val="22"/>
        </w:rPr>
        <w:t>1</w:t>
      </w:r>
      <w:r w:rsidR="009A6362">
        <w:rPr>
          <w:rFonts w:ascii="Arial" w:hAnsi="Arial" w:cs="Arial"/>
          <w:b/>
          <w:sz w:val="22"/>
          <w:szCs w:val="22"/>
        </w:rPr>
        <w:t>5</w:t>
      </w:r>
      <w:r w:rsidRPr="005257ED">
        <w:rPr>
          <w:rFonts w:ascii="Arial" w:hAnsi="Arial" w:cs="Arial"/>
          <w:b/>
          <w:sz w:val="22"/>
          <w:szCs w:val="22"/>
        </w:rPr>
        <w:t xml:space="preserve">% </w:t>
      </w:r>
      <w:r w:rsidR="009E7126">
        <w:rPr>
          <w:rFonts w:ascii="Arial" w:hAnsi="Arial" w:cs="Arial"/>
          <w:sz w:val="22"/>
          <w:szCs w:val="22"/>
        </w:rPr>
        <w:t xml:space="preserve">wynagrodzenia </w:t>
      </w:r>
      <w:r w:rsidRPr="005257ED">
        <w:rPr>
          <w:rFonts w:ascii="Arial" w:hAnsi="Arial" w:cs="Arial"/>
          <w:sz w:val="22"/>
          <w:szCs w:val="22"/>
        </w:rPr>
        <w:t xml:space="preserve">brutto ustalonego w § </w:t>
      </w:r>
      <w:r w:rsidR="005F4E23">
        <w:rPr>
          <w:rFonts w:ascii="Arial" w:hAnsi="Arial" w:cs="Arial"/>
          <w:sz w:val="22"/>
          <w:szCs w:val="22"/>
        </w:rPr>
        <w:t>6 umowy</w:t>
      </w:r>
      <w:r w:rsidRPr="005257ED">
        <w:rPr>
          <w:rFonts w:ascii="Arial" w:hAnsi="Arial" w:cs="Arial"/>
          <w:sz w:val="22"/>
          <w:szCs w:val="22"/>
        </w:rPr>
        <w:t xml:space="preserve">. </w:t>
      </w:r>
    </w:p>
    <w:p w14:paraId="5045B95F" w14:textId="77777777" w:rsidR="00173961" w:rsidRPr="005257ED" w:rsidRDefault="00173961" w:rsidP="0050734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13DC9261" w:rsidR="00173961" w:rsidRPr="005257ED" w:rsidRDefault="00173961" w:rsidP="0050734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Wykonawcę.</w:t>
      </w:r>
    </w:p>
    <w:p w14:paraId="7F189DEB" w14:textId="2B7E8E44" w:rsidR="00173961" w:rsidRDefault="00173961" w:rsidP="0050734C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5257ED">
        <w:rPr>
          <w:rFonts w:ascii="Arial" w:hAnsi="Arial" w:cs="Arial"/>
          <w:sz w:val="22"/>
          <w:szCs w:val="22"/>
          <w:lang w:val="cs-CZ"/>
        </w:rPr>
        <w:br/>
        <w:t xml:space="preserve">z wszystkich tytułów przewidzianych w niniejszej umowie wynosi </w:t>
      </w:r>
      <w:r w:rsidRPr="005257ED">
        <w:rPr>
          <w:rFonts w:ascii="Arial" w:hAnsi="Arial" w:cs="Arial"/>
          <w:b/>
          <w:sz w:val="22"/>
          <w:szCs w:val="22"/>
          <w:lang w:val="cs-CZ"/>
        </w:rPr>
        <w:t>60%</w:t>
      </w:r>
      <w:r w:rsidRPr="005257ED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5257ED">
        <w:rPr>
          <w:rFonts w:ascii="Arial" w:hAnsi="Arial" w:cs="Arial"/>
          <w:sz w:val="22"/>
          <w:szCs w:val="22"/>
        </w:rPr>
        <w:t xml:space="preserve">§ </w:t>
      </w:r>
      <w:r w:rsidR="008B2867">
        <w:rPr>
          <w:rFonts w:ascii="Arial" w:hAnsi="Arial" w:cs="Arial"/>
          <w:sz w:val="22"/>
          <w:szCs w:val="22"/>
        </w:rPr>
        <w:t>6</w:t>
      </w:r>
      <w:r w:rsidRPr="005257ED">
        <w:rPr>
          <w:rFonts w:ascii="Arial" w:hAnsi="Arial" w:cs="Arial"/>
          <w:sz w:val="22"/>
          <w:szCs w:val="22"/>
        </w:rPr>
        <w:t>.</w:t>
      </w:r>
    </w:p>
    <w:p w14:paraId="6E6F3688" w14:textId="77777777" w:rsidR="0043375C" w:rsidRPr="005257ED" w:rsidRDefault="0043375C" w:rsidP="0050734C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ODBIORY I PRZEDSTAWICIELE</w:t>
      </w:r>
    </w:p>
    <w:p w14:paraId="3B8BEA7B" w14:textId="51B654E1" w:rsidR="00B4521E" w:rsidRPr="005257ED" w:rsidRDefault="0061610B" w:rsidP="0050734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01AF39E5" w14:textId="77777777" w:rsidR="00B4521E" w:rsidRPr="005257ED" w:rsidRDefault="00B4521E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A4CA510" w14:textId="10CC2442" w:rsidR="00AD0F94" w:rsidRPr="005257ED" w:rsidRDefault="00AD0F94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525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5257ED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5257ED">
        <w:rPr>
          <w:rFonts w:ascii="Arial" w:hAnsi="Arial" w:cs="Arial"/>
          <w:color w:val="auto"/>
          <w:sz w:val="22"/>
          <w:szCs w:val="22"/>
        </w:rPr>
        <w:t>Zamawiającemu gotowość do odbioru końcowego.</w:t>
      </w:r>
    </w:p>
    <w:p w14:paraId="2916EA35" w14:textId="77777777" w:rsidR="003A37EB" w:rsidRPr="005257ED" w:rsidRDefault="003A37EB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F23C479" w14:textId="2AEDA400" w:rsidR="00DE77A6" w:rsidRPr="005257ED" w:rsidRDefault="00AD0F94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="00183DCA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5257E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5257ED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AA1BB5D" w14:textId="77777777" w:rsidR="00440BEB" w:rsidRPr="005257ED" w:rsidRDefault="00440BEB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5257ED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5257ED" w:rsidRDefault="00183DCA" w:rsidP="0050734C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61BE4893" w:rsidR="0032332E" w:rsidRPr="005257ED" w:rsidRDefault="007D46DB" w:rsidP="0050734C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kompletną </w:t>
      </w:r>
      <w:r w:rsidR="0032332E" w:rsidRPr="005257ED">
        <w:rPr>
          <w:rFonts w:ascii="Arial" w:hAnsi="Arial" w:cs="Arial"/>
          <w:color w:val="auto"/>
          <w:sz w:val="22"/>
          <w:szCs w:val="22"/>
          <w:u w:val="single"/>
          <w:lang w:val="pl-PL"/>
        </w:rPr>
        <w:t>dokumentację powykonawczą</w:t>
      </w:r>
      <w:r w:rsidR="00AF0741">
        <w:rPr>
          <w:rFonts w:ascii="Arial" w:hAnsi="Arial" w:cs="Arial"/>
          <w:i/>
          <w:color w:val="auto"/>
          <w:sz w:val="22"/>
          <w:szCs w:val="22"/>
          <w:lang w:val="pl-PL"/>
        </w:rPr>
        <w:t>;</w:t>
      </w:r>
    </w:p>
    <w:p w14:paraId="07D075EE" w14:textId="2A816BE8" w:rsidR="00A31568" w:rsidRPr="00AF0741" w:rsidRDefault="00A31568" w:rsidP="0050734C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</w:t>
      </w:r>
      <w:r w:rsidRPr="00AF0741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DB7413" w:rsidRPr="00AF0741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AF0741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AF0741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3E00A4" w:rsidRPr="003E00A4">
        <w:rPr>
          <w:rFonts w:ascii="Arial" w:hAnsi="Arial" w:cs="Arial"/>
          <w:i/>
          <w:color w:val="auto"/>
          <w:sz w:val="22"/>
          <w:szCs w:val="22"/>
          <w:lang w:val="pl-PL"/>
        </w:rPr>
        <w:t>Dz. U. z 2018r., poz. 1202 z późn. zm.</w:t>
      </w:r>
      <w:r w:rsidRPr="00AF0741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AF0741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48E8FA" w14:textId="77777777" w:rsidR="0001348B" w:rsidRPr="005257ED" w:rsidRDefault="0001348B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7F1E9D87" w14:textId="339161CA" w:rsidR="0001348B" w:rsidRPr="005257ED" w:rsidRDefault="0001348B" w:rsidP="0050734C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może odmówić</w:t>
      </w:r>
      <w:r w:rsidR="00AF0741">
        <w:rPr>
          <w:rFonts w:ascii="Arial" w:hAnsi="Arial" w:cs="Arial"/>
          <w:color w:val="auto"/>
          <w:sz w:val="22"/>
          <w:szCs w:val="22"/>
          <w:lang w:val="pl-PL"/>
        </w:rPr>
        <w:t xml:space="preserve"> odbioru do czasu usunięcia wad;</w:t>
      </w:r>
    </w:p>
    <w:p w14:paraId="548E34A9" w14:textId="77777777" w:rsidR="00B4521E" w:rsidRPr="005257ED" w:rsidRDefault="0001348B" w:rsidP="0050734C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6E871188" w14:textId="77777777" w:rsidR="00B4521E" w:rsidRPr="005257ED" w:rsidRDefault="00B4521E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EB87BF3" w14:textId="738C3435" w:rsidR="00A818BE" w:rsidRPr="005257ED" w:rsidRDefault="00A818BE" w:rsidP="0050734C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B54CFF">
        <w:rPr>
          <w:rFonts w:ascii="Arial" w:hAnsi="Arial" w:cs="Arial"/>
          <w:color w:val="auto"/>
          <w:sz w:val="22"/>
          <w:szCs w:val="22"/>
        </w:rPr>
        <w:t>wad;</w:t>
      </w:r>
    </w:p>
    <w:p w14:paraId="15F27254" w14:textId="788D820F" w:rsidR="00A818BE" w:rsidRPr="00B72B69" w:rsidRDefault="00A818BE" w:rsidP="00B72B6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B72B69">
        <w:rPr>
          <w:rFonts w:ascii="Arial" w:hAnsi="Arial" w:cs="Arial"/>
          <w:color w:val="auto"/>
          <w:sz w:val="22"/>
          <w:szCs w:val="22"/>
        </w:rPr>
        <w:t>ący może przedłużyć ten termin</w:t>
      </w:r>
      <w:r w:rsidRPr="00B72B69">
        <w:rPr>
          <w:rFonts w:ascii="Arial" w:hAnsi="Arial" w:cs="Arial"/>
          <w:color w:val="auto"/>
          <w:sz w:val="22"/>
          <w:szCs w:val="22"/>
        </w:rPr>
        <w:t>.</w:t>
      </w:r>
    </w:p>
    <w:p w14:paraId="1118B5F1" w14:textId="77777777" w:rsidR="001A73DA" w:rsidRPr="005257ED" w:rsidRDefault="00B4521E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C08A594" w14:textId="77777777" w:rsidR="001A73DA" w:rsidRPr="005257ED" w:rsidRDefault="00B4521E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106154E9" w14:textId="159579FF" w:rsidR="001D509E" w:rsidRPr="005257ED" w:rsidRDefault="001D509E" w:rsidP="0050734C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B72B69">
        <w:rPr>
          <w:rFonts w:ascii="Arial" w:hAnsi="Arial" w:cs="Arial"/>
          <w:b/>
          <w:color w:val="auto"/>
          <w:sz w:val="22"/>
          <w:szCs w:val="22"/>
        </w:rPr>
        <w:t>...........................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07166E" w14:textId="0FAF82A2" w:rsidR="00CE1E6E" w:rsidRPr="005257ED" w:rsidRDefault="00CE1E6E" w:rsidP="0050734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</w:t>
      </w:r>
      <w:r w:rsidRPr="00BF3EFD">
        <w:rPr>
          <w:rFonts w:ascii="Arial" w:hAnsi="Arial" w:cs="Arial"/>
          <w:color w:val="auto"/>
          <w:sz w:val="22"/>
          <w:szCs w:val="22"/>
        </w:rPr>
        <w:t>umowy jest</w:t>
      </w:r>
      <w:r w:rsidR="00CD4074" w:rsidRPr="00BF3EFD">
        <w:rPr>
          <w:rFonts w:ascii="Arial" w:hAnsi="Arial" w:cs="Arial"/>
          <w:color w:val="auto"/>
          <w:sz w:val="22"/>
          <w:szCs w:val="22"/>
        </w:rPr>
        <w:t xml:space="preserve"> mgr inż.</w:t>
      </w:r>
      <w:r w:rsidR="003B488D">
        <w:rPr>
          <w:rFonts w:ascii="Arial" w:hAnsi="Arial" w:cs="Arial"/>
          <w:color w:val="auto"/>
          <w:sz w:val="22"/>
          <w:szCs w:val="22"/>
        </w:rPr>
        <w:t xml:space="preserve"> </w:t>
      </w:r>
      <w:r w:rsidR="00014C32">
        <w:rPr>
          <w:rFonts w:ascii="Arial" w:hAnsi="Arial" w:cs="Arial"/>
          <w:color w:val="auto"/>
          <w:sz w:val="22"/>
          <w:szCs w:val="22"/>
        </w:rPr>
        <w:t>Agata Ulewicz</w:t>
      </w:r>
      <w:r w:rsidR="00575A36" w:rsidRPr="00BF3EFD">
        <w:rPr>
          <w:rFonts w:ascii="Arial" w:hAnsi="Arial"/>
          <w:color w:val="auto"/>
          <w:sz w:val="22"/>
          <w:szCs w:val="22"/>
          <w:lang w:val="pl-PL"/>
        </w:rPr>
        <w:t xml:space="preserve">, tel. (94) 35 51 </w:t>
      </w:r>
      <w:r w:rsidR="00014C32">
        <w:rPr>
          <w:rFonts w:ascii="Arial" w:hAnsi="Arial"/>
          <w:color w:val="auto"/>
          <w:sz w:val="22"/>
          <w:szCs w:val="22"/>
          <w:lang w:val="pl-PL"/>
        </w:rPr>
        <w:t>604</w:t>
      </w:r>
      <w:r w:rsidRPr="00BF3EFD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hyperlink r:id="rId9" w:history="1">
        <w:r w:rsidR="0061610B" w:rsidRPr="00D46D8C">
          <w:rPr>
            <w:rStyle w:val="Hipercze"/>
            <w:rFonts w:ascii="Arial" w:hAnsi="Arial"/>
            <w:sz w:val="22"/>
            <w:szCs w:val="22"/>
            <w:lang w:val="pl-PL"/>
          </w:rPr>
          <w:t>a.ulewicz@um.kolobrzeg.pl</w:t>
        </w:r>
      </w:hyperlink>
      <w:r w:rsidR="00CD4074" w:rsidRPr="005257ED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25F44424" w14:textId="77777777" w:rsidR="00CE1E6E" w:rsidRPr="005257ED" w:rsidRDefault="001D509E" w:rsidP="0050734C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5257ED" w:rsidRDefault="00195082" w:rsidP="005073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ED">
        <w:rPr>
          <w:rFonts w:ascii="Arial" w:hAnsi="Arial" w:cs="Arial"/>
          <w:b/>
          <w:sz w:val="22"/>
          <w:szCs w:val="22"/>
        </w:rPr>
        <w:t>GWARANCJA</w:t>
      </w:r>
    </w:p>
    <w:p w14:paraId="03FF3EB0" w14:textId="01CB5110" w:rsidR="00B4521E" w:rsidRPr="005257ED" w:rsidRDefault="0061610B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9</w:t>
      </w:r>
    </w:p>
    <w:p w14:paraId="72148C39" w14:textId="77777777" w:rsidR="00195082" w:rsidRPr="005257ED" w:rsidRDefault="00195082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5257ED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71C99573" w:rsidR="00B4521E" w:rsidRPr="009A6362" w:rsidRDefault="004A37EE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22BD4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422BD4">
        <w:rPr>
          <w:rFonts w:ascii="Arial" w:hAnsi="Arial" w:cs="Arial"/>
          <w:color w:val="auto"/>
          <w:sz w:val="22"/>
          <w:szCs w:val="22"/>
        </w:rPr>
        <w:t>udziela</w:t>
      </w:r>
      <w:r w:rsidRPr="00422BD4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422BD4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422BD4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422BD4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422BD4">
        <w:rPr>
          <w:rFonts w:ascii="Arial" w:hAnsi="Arial" w:cs="Arial"/>
          <w:color w:val="auto"/>
          <w:sz w:val="22"/>
          <w:szCs w:val="22"/>
        </w:rPr>
        <w:t>m</w:t>
      </w:r>
      <w:r w:rsidRPr="00422BD4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422BD4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422BD4">
        <w:rPr>
          <w:rFonts w:ascii="Arial" w:hAnsi="Arial" w:cs="Arial"/>
          <w:color w:val="auto"/>
          <w:sz w:val="22"/>
          <w:szCs w:val="22"/>
        </w:rPr>
        <w:t>okres</w:t>
      </w:r>
      <w:r w:rsidR="001F5598" w:rsidRPr="009A6362">
        <w:rPr>
          <w:rFonts w:ascii="Arial" w:hAnsi="Arial" w:cs="Arial"/>
          <w:color w:val="auto"/>
          <w:sz w:val="22"/>
          <w:szCs w:val="22"/>
        </w:rPr>
        <w:t xml:space="preserve"> </w:t>
      </w:r>
      <w:r w:rsidR="003E00A4">
        <w:rPr>
          <w:rFonts w:ascii="Arial" w:hAnsi="Arial" w:cs="Arial"/>
          <w:b/>
          <w:color w:val="auto"/>
          <w:sz w:val="22"/>
          <w:szCs w:val="22"/>
        </w:rPr>
        <w:t>24</w:t>
      </w:r>
      <w:r w:rsidR="0061610B" w:rsidRPr="006161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00A4">
        <w:rPr>
          <w:rFonts w:ascii="Arial" w:hAnsi="Arial" w:cs="Arial"/>
          <w:b/>
          <w:color w:val="auto"/>
          <w:sz w:val="22"/>
          <w:szCs w:val="22"/>
        </w:rPr>
        <w:t>miesiące</w:t>
      </w:r>
      <w:r w:rsidR="00DB7413" w:rsidRPr="009A6362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9A6362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731CD66E" w:rsidR="00863552" w:rsidRPr="005257ED" w:rsidRDefault="00863552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Na podstawie art. 558 § 1 k.c.</w:t>
      </w:r>
      <w:r w:rsidR="002C3A51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1968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281968">
        <w:rPr>
          <w:rFonts w:ascii="Arial" w:hAnsi="Arial" w:cs="Arial"/>
          <w:i/>
          <w:sz w:val="22"/>
          <w:szCs w:val="22"/>
        </w:rPr>
        <w:t>Dz. U. z 2018r., poz. 1025 z późn. zm.</w:t>
      </w:r>
      <w:r w:rsidR="009A6362" w:rsidRPr="00463E4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.)</w:t>
      </w:r>
      <w:r w:rsidR="009A6362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E5BA6B9" w14:textId="226845C2" w:rsidR="00195082" w:rsidRPr="005257ED" w:rsidRDefault="00195082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5257ED">
        <w:rPr>
          <w:rFonts w:ascii="Arial" w:hAnsi="Arial" w:cs="Arial"/>
          <w:b/>
          <w:color w:val="auto"/>
          <w:sz w:val="22"/>
          <w:szCs w:val="22"/>
        </w:rPr>
        <w:t>14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>
        <w:rPr>
          <w:rFonts w:ascii="Arial" w:hAnsi="Arial" w:cs="Arial"/>
          <w:color w:val="auto"/>
          <w:sz w:val="22"/>
          <w:szCs w:val="22"/>
        </w:rPr>
        <w:t>Termin usunięci usterek może być wydłużony przez Zamawiającego na pisemny wniosek Wykonawcy</w:t>
      </w:r>
      <w:r w:rsidR="00D45169" w:rsidRPr="005257ED">
        <w:rPr>
          <w:rFonts w:ascii="Arial" w:hAnsi="Arial" w:cs="Arial"/>
          <w:color w:val="auto"/>
          <w:sz w:val="22"/>
          <w:szCs w:val="22"/>
        </w:rPr>
        <w:t>.</w:t>
      </w:r>
      <w:r w:rsidR="00D4516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5257ED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5257ED">
        <w:rPr>
          <w:rFonts w:ascii="Arial" w:hAnsi="Arial" w:cs="Arial"/>
          <w:color w:val="auto"/>
          <w:sz w:val="22"/>
          <w:szCs w:val="22"/>
        </w:rPr>
        <w:t>i</w:t>
      </w:r>
      <w:r w:rsidR="004A37EE" w:rsidRPr="005257ED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5257ED">
        <w:rPr>
          <w:rFonts w:ascii="Arial" w:hAnsi="Arial" w:cs="Arial"/>
          <w:color w:val="auto"/>
          <w:sz w:val="22"/>
          <w:szCs w:val="22"/>
        </w:rPr>
        <w:t>12</w:t>
      </w:r>
      <w:r w:rsidR="004A37EE" w:rsidRPr="005257ED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5257ED" w:rsidRDefault="004A37EE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5257ED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5257ED" w:rsidRDefault="006541A3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78BB727" w14:textId="77777777" w:rsidR="00DB7413" w:rsidRPr="005257ED" w:rsidRDefault="00DB7413" w:rsidP="0050734C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5257ED" w:rsidRDefault="00257D7B" w:rsidP="0050734C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WA</w:t>
      </w:r>
      <w:r w:rsidR="00A75441" w:rsidRPr="005257ED">
        <w:rPr>
          <w:rFonts w:ascii="Arial" w:hAnsi="Arial" w:cs="Arial"/>
          <w:sz w:val="22"/>
          <w:szCs w:val="22"/>
        </w:rPr>
        <w:t>R</w:t>
      </w:r>
      <w:r w:rsidRPr="005257ED">
        <w:rPr>
          <w:rFonts w:ascii="Arial" w:hAnsi="Arial" w:cs="Arial"/>
          <w:sz w:val="22"/>
          <w:szCs w:val="22"/>
        </w:rPr>
        <w:t>UNKI PŁATNOŚCI</w:t>
      </w:r>
    </w:p>
    <w:p w14:paraId="709633FA" w14:textId="152B1805" w:rsidR="00563458" w:rsidRPr="005257ED" w:rsidRDefault="00B4521E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61610B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4D54F39B" w14:textId="5B316950" w:rsidR="00FC3AE2" w:rsidRPr="005257ED" w:rsidRDefault="00CE1E6E" w:rsidP="0050734C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</w:t>
      </w:r>
      <w:r w:rsidR="009A6362">
        <w:rPr>
          <w:rFonts w:ascii="Arial" w:hAnsi="Arial" w:cs="Arial"/>
          <w:color w:val="auto"/>
          <w:sz w:val="22"/>
          <w:szCs w:val="22"/>
        </w:rPr>
        <w:t xml:space="preserve"> </w:t>
      </w:r>
      <w:r w:rsidR="00F11EB3">
        <w:rPr>
          <w:rFonts w:ascii="Arial" w:hAnsi="Arial" w:cs="Arial"/>
          <w:color w:val="auto"/>
          <w:sz w:val="22"/>
          <w:szCs w:val="22"/>
        </w:rPr>
        <w:t>fakturą końcową</w:t>
      </w:r>
      <w:r w:rsidR="0059096C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28663D">
        <w:rPr>
          <w:rFonts w:ascii="Arial" w:hAnsi="Arial" w:cs="Arial"/>
          <w:color w:val="auto"/>
          <w:sz w:val="22"/>
          <w:szCs w:val="22"/>
        </w:rPr>
        <w:t>po zakończeniu i odbiorze przedmiotu umowy</w:t>
      </w:r>
      <w:r w:rsidR="009A6362">
        <w:rPr>
          <w:rFonts w:ascii="Arial" w:hAnsi="Arial" w:cs="Arial"/>
          <w:color w:val="auto"/>
          <w:sz w:val="22"/>
          <w:szCs w:val="22"/>
        </w:rPr>
        <w:t>.</w:t>
      </w:r>
    </w:p>
    <w:p w14:paraId="4F126FD4" w14:textId="0BD3C288" w:rsidR="0059096C" w:rsidRPr="009C7782" w:rsidRDefault="0059096C" w:rsidP="0050734C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B2FFD">
        <w:rPr>
          <w:rFonts w:ascii="Arial" w:hAnsi="Arial" w:cs="Arial"/>
          <w:color w:val="auto"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przedmiotu umowy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końcowego robót</w:t>
      </w:r>
      <w:r w:rsidR="00AF0741">
        <w:rPr>
          <w:rFonts w:ascii="Arial" w:hAnsi="Arial" w:cs="Arial"/>
          <w:bCs/>
          <w:sz w:val="22"/>
          <w:szCs w:val="22"/>
        </w:rPr>
        <w:t>.</w:t>
      </w:r>
    </w:p>
    <w:p w14:paraId="09BEAB35" w14:textId="013B4381" w:rsidR="00BB50E3" w:rsidRPr="00866941" w:rsidRDefault="00DB333E" w:rsidP="00866941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5257ED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5257ED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BB27D9" w:rsidRPr="005257ED">
        <w:rPr>
          <w:rFonts w:ascii="Arial" w:hAnsi="Arial" w:cs="Arial"/>
          <w:color w:val="auto"/>
          <w:sz w:val="22"/>
          <w:szCs w:val="22"/>
        </w:rPr>
        <w:t xml:space="preserve">banku obsługującego Wykonawcę </w:t>
      </w:r>
      <w:r w:rsidR="00BB27D9" w:rsidRPr="00704D6D">
        <w:rPr>
          <w:rFonts w:ascii="Arial" w:hAnsi="Arial" w:cs="Arial"/>
          <w:color w:val="auto"/>
          <w:sz w:val="22"/>
          <w:szCs w:val="22"/>
        </w:rPr>
        <w:t>zadania</w:t>
      </w:r>
      <w:r w:rsidRPr="00704D6D">
        <w:rPr>
          <w:rFonts w:ascii="Arial" w:hAnsi="Arial" w:cs="Arial"/>
          <w:color w:val="auto"/>
          <w:sz w:val="22"/>
          <w:szCs w:val="22"/>
        </w:rPr>
        <w:t>.</w:t>
      </w:r>
    </w:p>
    <w:p w14:paraId="345E615D" w14:textId="2517A249" w:rsidR="00B4521E" w:rsidRPr="005257ED" w:rsidRDefault="00530584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61610B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23C9F997" w14:textId="77777777" w:rsidR="00B4521E" w:rsidRPr="005257ED" w:rsidRDefault="00B4521E" w:rsidP="0050734C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5257ED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5257ED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5257ED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9FF072C" w14:textId="77777777" w:rsidR="00704D6D" w:rsidRDefault="006718A6" w:rsidP="00704D6D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A262EC0" w14:textId="1F8E1D19" w:rsidR="00704D6D" w:rsidRPr="00704D6D" w:rsidRDefault="00704D6D" w:rsidP="00704D6D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4D6D">
        <w:rPr>
          <w:rFonts w:ascii="Arial" w:hAnsi="Arial" w:cs="Arial"/>
          <w:bCs/>
          <w:sz w:val="22"/>
          <w:szCs w:val="22"/>
        </w:rPr>
        <w:t xml:space="preserve">W razie opóźnień w zapłacie wierzytelności pieniężnych Zamawiający zobowiązuje się do zapłaty ustawowych odsetek w </w:t>
      </w:r>
      <w:r w:rsidRPr="00AA5EA2">
        <w:rPr>
          <w:rFonts w:ascii="Arial" w:hAnsi="Arial" w:cs="Arial"/>
          <w:bCs/>
          <w:sz w:val="22"/>
          <w:szCs w:val="22"/>
        </w:rPr>
        <w:t>transakcjach handlowych.</w:t>
      </w:r>
    </w:p>
    <w:p w14:paraId="65BD1765" w14:textId="77777777" w:rsidR="0033232E" w:rsidRDefault="0033232E" w:rsidP="0033232E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OCHRONA DANYCH OSOBOWYCH</w:t>
      </w:r>
    </w:p>
    <w:p w14:paraId="2237755B" w14:textId="6843FE90" w:rsidR="0033232E" w:rsidRDefault="0033232E" w:rsidP="0033232E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12</w:t>
      </w:r>
    </w:p>
    <w:p w14:paraId="15F41D56" w14:textId="5CF5A144" w:rsidR="0033232E" w:rsidRPr="0033232E" w:rsidRDefault="0033232E" w:rsidP="0033232E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71BF7">
        <w:rPr>
          <w:rFonts w:ascii="Arial" w:hAnsi="Arial" w:cs="Arial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0C0DE598" w14:textId="29145133" w:rsidR="002A5717" w:rsidRPr="005257ED" w:rsidRDefault="002A5717" w:rsidP="0050734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0C2DB178" w14:textId="5FA1B185" w:rsidR="002A5717" w:rsidRPr="005257ED" w:rsidRDefault="002A5717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3232E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4FFDF361" w14:textId="77777777" w:rsidR="009F3994" w:rsidRPr="005257ED" w:rsidRDefault="00B4521E" w:rsidP="0050734C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6A16BFF8" w:rsidR="00B4521E" w:rsidRPr="005257ED" w:rsidRDefault="002A5717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33232E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1ADEC5B1" w14:textId="77777777" w:rsidR="00B4521E" w:rsidRPr="005257ED" w:rsidRDefault="00B4521E" w:rsidP="0050734C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5257ED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5257ED" w:rsidRDefault="00B4521E" w:rsidP="0050734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5978C097" w14:textId="77777777" w:rsidR="000E5F69" w:rsidRPr="005257ED" w:rsidRDefault="00B4521E" w:rsidP="0050734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0881389A" w14:textId="7FF4059F" w:rsidR="000E5F69" w:rsidRPr="005257ED" w:rsidRDefault="00B4521E" w:rsidP="0050734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5257ED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5257ED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5257ED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5257ED" w:rsidRDefault="003A74CD" w:rsidP="0050734C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52EBAB66" w14:textId="77777777" w:rsidR="00B4521E" w:rsidRPr="005257ED" w:rsidRDefault="00270B59" w:rsidP="0050734C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5257ED" w:rsidRDefault="00906006" w:rsidP="0050734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5257ED" w:rsidRDefault="00B4521E" w:rsidP="0050734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Pr="005257ED" w:rsidRDefault="00906006" w:rsidP="0050734C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5257ED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96425A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512D5047" w14:textId="77777777" w:rsidR="00D5484E" w:rsidRPr="005257ED" w:rsidRDefault="00BE3D12" w:rsidP="0050734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5257ED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77777777" w:rsidR="00B4521E" w:rsidRPr="005257ED" w:rsidRDefault="00B4521E" w:rsidP="0050734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5257ED" w:rsidRDefault="00B4521E" w:rsidP="0050734C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5257ED" w:rsidRDefault="00C35260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5257ED" w:rsidRDefault="00C35260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5257ED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5257ED" w:rsidRDefault="000C1BA8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5257ED" w:rsidRDefault="00B4521E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5257ED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5257ED" w:rsidRDefault="00B4521E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F6EEDDE" w14:textId="308F71AE" w:rsidR="006E7F59" w:rsidRPr="005257ED" w:rsidRDefault="00B4521E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DA85ED3" w14:textId="15A15412" w:rsidR="006E7F59" w:rsidRPr="005257ED" w:rsidRDefault="00B4521E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5257ED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F4AA430" w14:textId="7BC8E980" w:rsidR="009C7614" w:rsidRPr="005257ED" w:rsidRDefault="009C7614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B54CFF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D898F9F" w14:textId="77777777" w:rsidR="00B4521E" w:rsidRPr="005257ED" w:rsidRDefault="00C35260" w:rsidP="0050734C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5257ED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157737E" w14:textId="77777777" w:rsidR="00827F92" w:rsidRPr="005257ED" w:rsidRDefault="00B4521E" w:rsidP="0050734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77777777" w:rsidR="00827F92" w:rsidRPr="005257ED" w:rsidRDefault="00B4521E" w:rsidP="0050734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</w:t>
      </w:r>
      <w:r w:rsidR="0092793D" w:rsidRPr="00DD0F33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007EAC" w:rsidRPr="00DD0F33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5257ED">
        <w:rPr>
          <w:rFonts w:ascii="Arial" w:hAnsi="Arial" w:cs="Arial"/>
          <w:color w:val="auto"/>
          <w:sz w:val="22"/>
          <w:szCs w:val="22"/>
          <w:lang w:val="pl-PL"/>
        </w:rPr>
        <w:t>pkt. 5)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5257ED" w:rsidRDefault="00B4521E" w:rsidP="0050734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57D5148B" w14:textId="77777777" w:rsidR="007B0E74" w:rsidRPr="005257ED" w:rsidRDefault="00B4521E" w:rsidP="0050734C">
      <w:pPr>
        <w:pStyle w:val="Tekstpodstawowy"/>
        <w:numPr>
          <w:ilvl w:val="0"/>
          <w:numId w:val="24"/>
        </w:numPr>
        <w:tabs>
          <w:tab w:val="clear" w:pos="35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481EE4A" w14:textId="3A58002D" w:rsidR="00B4521E" w:rsidRPr="005257ED" w:rsidRDefault="00B4521E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61610B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33232E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279F65E6" w14:textId="77777777" w:rsidR="00B4521E" w:rsidRPr="005257ED" w:rsidRDefault="00B4521E" w:rsidP="0050734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2914FA4E" w14:textId="77777777" w:rsidR="00B4521E" w:rsidRPr="005257ED" w:rsidRDefault="00B4521E" w:rsidP="0050734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5257ED" w:rsidRDefault="00B4521E" w:rsidP="0050734C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6CFA32" w14:textId="0949F9E8" w:rsidR="00AA0769" w:rsidRPr="00866941" w:rsidRDefault="00F30696" w:rsidP="00AA076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</w:t>
      </w:r>
      <w:r w:rsidR="0061610B">
        <w:rPr>
          <w:rFonts w:ascii="Arial" w:hAnsi="Arial" w:cs="Arial"/>
          <w:color w:val="auto"/>
          <w:sz w:val="22"/>
          <w:szCs w:val="22"/>
          <w:lang w:val="pl-PL"/>
        </w:rPr>
        <w:t xml:space="preserve">e w terminie, o którym mowa w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ust. 3, Wykonawca uprawniony jest do wystąpienia na drogę sądową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32BA4265" w:rsidR="00B4521E" w:rsidRPr="005257ED" w:rsidRDefault="00530584" w:rsidP="0050734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33232E">
        <w:rPr>
          <w:rFonts w:ascii="Arial" w:hAnsi="Arial" w:cs="Arial"/>
          <w:b/>
          <w:color w:val="auto"/>
          <w:sz w:val="22"/>
          <w:szCs w:val="22"/>
          <w:lang w:val="pl-PL"/>
        </w:rPr>
        <w:t>16</w:t>
      </w:r>
    </w:p>
    <w:p w14:paraId="49B70A4E" w14:textId="77777777" w:rsidR="00F30696" w:rsidRPr="005257ED" w:rsidRDefault="00F30696" w:rsidP="0050734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Default="00F30696" w:rsidP="0050734C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158B71CE" w:rsidR="00B4521E" w:rsidRPr="005257ED" w:rsidRDefault="00530584" w:rsidP="0050734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33232E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694996FE" w14:textId="77777777" w:rsidR="00B4521E" w:rsidRPr="005257ED" w:rsidRDefault="00B4521E" w:rsidP="0050734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5257ED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5257ED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5257ED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5257ED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5257ED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Default="00A916B4" w:rsidP="0050734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5257ED" w:rsidRDefault="00D45169" w:rsidP="0050734C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5257ED" w:rsidRDefault="00B4521E" w:rsidP="0050734C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5257ED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25924CE3" w14:textId="7FEB9FC4" w:rsidR="00B4521E" w:rsidRDefault="00B4521E" w:rsidP="00EC1F3A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5257ED">
        <w:rPr>
          <w:rFonts w:ascii="Arial" w:hAnsi="Arial" w:cs="Arial"/>
          <w:i/>
          <w:color w:val="auto"/>
          <w:sz w:val="20"/>
          <w:lang w:val="pl-PL"/>
        </w:rPr>
        <w:t>Ofe</w:t>
      </w:r>
      <w:r w:rsidR="0061610B">
        <w:rPr>
          <w:rFonts w:ascii="Arial" w:hAnsi="Arial" w:cs="Arial"/>
          <w:i/>
          <w:color w:val="auto"/>
          <w:sz w:val="20"/>
          <w:lang w:val="pl-PL"/>
        </w:rPr>
        <w:t xml:space="preserve">rta Wykonawcy </w:t>
      </w:r>
      <w:r w:rsidR="00057F00">
        <w:rPr>
          <w:rFonts w:ascii="Arial" w:hAnsi="Arial" w:cs="Arial"/>
          <w:i/>
          <w:color w:val="auto"/>
          <w:sz w:val="20"/>
          <w:lang w:val="pl-PL"/>
        </w:rPr>
        <w:t>wraz z koncepcją</w:t>
      </w:r>
    </w:p>
    <w:p w14:paraId="25495CCE" w14:textId="77777777" w:rsidR="009377AF" w:rsidRDefault="009377AF" w:rsidP="0050734C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EBEAD3" w14:textId="629C8880" w:rsidR="00B4521E" w:rsidRPr="00035680" w:rsidRDefault="00B4521E" w:rsidP="00035680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5257ED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5257ED">
        <w:rPr>
          <w:rFonts w:ascii="Arial" w:hAnsi="Arial" w:cs="Arial"/>
          <w:b/>
          <w:color w:val="auto"/>
          <w:szCs w:val="24"/>
          <w:lang w:val="pl-PL"/>
        </w:rPr>
        <w:tab/>
      </w:r>
      <w:r w:rsidR="009A25E0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5257ED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5257ED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35680" w:rsidSect="002D0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60" w:right="1418" w:bottom="1418" w:left="1418" w:header="426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C60FC" w16cid:durableId="1E565571"/>
  <w16cid:commentId w16cid:paraId="3B859C12" w16cid:durableId="1E5655E9"/>
  <w16cid:commentId w16cid:paraId="196BF3E8" w16cid:durableId="1E565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53B7" w14:textId="77777777" w:rsidR="00C85914" w:rsidRDefault="00C85914">
      <w:r>
        <w:separator/>
      </w:r>
    </w:p>
  </w:endnote>
  <w:endnote w:type="continuationSeparator" w:id="0">
    <w:p w14:paraId="25390153" w14:textId="77777777" w:rsidR="00C85914" w:rsidRDefault="00C8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CEF5" w14:textId="18662FCF" w:rsidR="001655ED" w:rsidRPr="001655ED" w:rsidRDefault="002B478B" w:rsidP="00281968">
    <w:pPr>
      <w:pStyle w:val="Stopka"/>
      <w:pBdr>
        <w:top w:val="thinThickSmallGap" w:sz="24" w:space="1" w:color="622423"/>
      </w:pBdr>
      <w:ind w:left="737" w:hanging="737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Umowa – </w:t>
    </w:r>
    <w:r w:rsidR="001655ED" w:rsidRPr="001655ED">
      <w:rPr>
        <w:rFonts w:ascii="Arial" w:hAnsi="Arial" w:cs="Arial"/>
        <w:sz w:val="16"/>
        <w:szCs w:val="16"/>
      </w:rPr>
      <w:t xml:space="preserve">Projekt i wykonanie drewnianej z murowanym grillem na placu </w:t>
    </w:r>
    <w:r w:rsidR="00281968">
      <w:rPr>
        <w:rFonts w:ascii="Arial" w:hAnsi="Arial" w:cs="Arial"/>
        <w:sz w:val="16"/>
        <w:szCs w:val="16"/>
      </w:rPr>
      <w:br/>
    </w:r>
    <w:r w:rsidR="001655ED" w:rsidRPr="001655ED">
      <w:rPr>
        <w:rFonts w:ascii="Arial" w:hAnsi="Arial" w:cs="Arial"/>
        <w:sz w:val="16"/>
        <w:szCs w:val="16"/>
      </w:rPr>
      <w:t xml:space="preserve">przy ul. Ostrobramskiej w Kołobrzegu (osiedle Podczele) </w:t>
    </w:r>
  </w:p>
  <w:p w14:paraId="4425973E" w14:textId="68DA2BE2" w:rsidR="00807CDC" w:rsidRDefault="00807CDC" w:rsidP="001655ED">
    <w:pPr>
      <w:pStyle w:val="Stopka"/>
      <w:pBdr>
        <w:top w:val="thinThickSmallGap" w:sz="24" w:space="1" w:color="622423"/>
      </w:pBdr>
      <w:ind w:left="1276" w:hanging="1276"/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C85914">
      <w:rPr>
        <w:rFonts w:ascii="Arial" w:hAnsi="Arial" w:cs="Arial"/>
        <w:b/>
        <w:noProof/>
        <w:sz w:val="16"/>
        <w:szCs w:val="16"/>
      </w:rPr>
      <w:t>1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906261">
      <w:rPr>
        <w:rFonts w:ascii="Arial" w:hAnsi="Arial" w:cs="Arial"/>
        <w:sz w:val="16"/>
        <w:szCs w:val="16"/>
      </w:rPr>
      <w:t>/</w:t>
    </w:r>
    <w:r w:rsidR="0061610B">
      <w:rPr>
        <w:rFonts w:ascii="Arial" w:hAnsi="Arial" w:cs="Arial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CCCDC" w14:textId="77777777" w:rsidR="00B7529E" w:rsidRDefault="00B75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7D67" w14:textId="77777777" w:rsidR="00C85914" w:rsidRDefault="00C85914">
      <w:r>
        <w:separator/>
      </w:r>
    </w:p>
  </w:footnote>
  <w:footnote w:type="continuationSeparator" w:id="0">
    <w:p w14:paraId="543AA91B" w14:textId="77777777" w:rsidR="00C85914" w:rsidRDefault="00C8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103A" w14:textId="3D64C2B7" w:rsidR="000D5417" w:rsidRDefault="00B7529E">
    <w:pPr>
      <w:pStyle w:val="Nagwek"/>
    </w:pPr>
    <w:r>
      <w:rPr>
        <w:noProof/>
      </w:rPr>
      <w:pict w14:anchorId="609489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2219" o:spid="_x0000_s2050" type="#_x0000_t136" style="position:absolute;margin-left:0;margin-top:0;width:511.55pt;height:127.85pt;rotation:315;z-index:-251649024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  <w:r w:rsidR="0070519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B2744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142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OXyutYgCAAD8BA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A551" w14:textId="6623B3FA" w:rsidR="001655ED" w:rsidRPr="001655ED" w:rsidRDefault="00B7529E" w:rsidP="001655ED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noProof/>
      </w:rPr>
      <w:pict w14:anchorId="43852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2220" o:spid="_x0000_s2051" type="#_x0000_t136" style="position:absolute;margin-left:0;margin-top:0;width:511.55pt;height:127.85pt;rotation:315;z-index:-25164697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  <w:r w:rsidR="001655ED" w:rsidRPr="001655ED">
      <w:rPr>
        <w:rFonts w:ascii="Arial" w:eastAsiaTheme="minorHAnsi" w:hAnsi="Arial" w:cs="Arial"/>
        <w:lang w:eastAsia="en-US"/>
      </w:rPr>
      <w:t>I.7013.10.2019.V</w:t>
    </w:r>
  </w:p>
  <w:p w14:paraId="6030E4F5" w14:textId="777E4C2D" w:rsidR="00105745" w:rsidRPr="001608FD" w:rsidRDefault="0070519B" w:rsidP="001608FD">
    <w:pPr>
      <w:spacing w:after="200" w:line="276" w:lineRule="auto"/>
      <w:jc w:val="right"/>
      <w:rPr>
        <w:rFonts w:ascii="Arial" w:eastAsiaTheme="minorHAnsi" w:hAnsi="Arial" w:cs="Arial"/>
        <w:lang w:eastAsia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4F3D242" wp14:editId="433D51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804670"/>
              <wp:effectExtent l="0" t="1552575" r="0" b="1671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29B3" w14:textId="77777777" w:rsidR="0070519B" w:rsidRDefault="0070519B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F3D24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497.35pt;height:142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9A29B3" w14:textId="77777777" w:rsidR="0070519B" w:rsidRDefault="0070519B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43BB" w14:textId="5064BD04" w:rsidR="00B7529E" w:rsidRDefault="00B7529E">
    <w:pPr>
      <w:pStyle w:val="Nagwek"/>
    </w:pPr>
    <w:r>
      <w:rPr>
        <w:noProof/>
      </w:rPr>
      <w:pict w14:anchorId="60379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2218" o:spid="_x0000_s2049" type="#_x0000_t136" style="position:absolute;margin-left:0;margin-top:0;width:511.55pt;height:127.85pt;rotation:315;z-index:-251651072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F6652B"/>
    <w:multiLevelType w:val="hybridMultilevel"/>
    <w:tmpl w:val="FC84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269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DE1E50"/>
    <w:multiLevelType w:val="hybridMultilevel"/>
    <w:tmpl w:val="0836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BF4016"/>
    <w:multiLevelType w:val="hybridMultilevel"/>
    <w:tmpl w:val="05EC8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775BCE"/>
    <w:multiLevelType w:val="hybridMultilevel"/>
    <w:tmpl w:val="65E0B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B0C2B"/>
    <w:multiLevelType w:val="hybridMultilevel"/>
    <w:tmpl w:val="DAD007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DD7951"/>
    <w:multiLevelType w:val="hybridMultilevel"/>
    <w:tmpl w:val="BB1C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CF6487B"/>
    <w:multiLevelType w:val="hybridMultilevel"/>
    <w:tmpl w:val="CF2A3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C2697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535456"/>
    <w:multiLevelType w:val="hybridMultilevel"/>
    <w:tmpl w:val="9742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C2697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2409E8"/>
    <w:multiLevelType w:val="hybridMultilevel"/>
    <w:tmpl w:val="9834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6A72EA"/>
    <w:multiLevelType w:val="hybridMultilevel"/>
    <w:tmpl w:val="BB1C9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3"/>
  </w:num>
  <w:num w:numId="3">
    <w:abstractNumId w:val="5"/>
  </w:num>
  <w:num w:numId="4">
    <w:abstractNumId w:val="38"/>
  </w:num>
  <w:num w:numId="5">
    <w:abstractNumId w:val="18"/>
  </w:num>
  <w:num w:numId="6">
    <w:abstractNumId w:val="54"/>
  </w:num>
  <w:num w:numId="7">
    <w:abstractNumId w:val="31"/>
  </w:num>
  <w:num w:numId="8">
    <w:abstractNumId w:val="28"/>
  </w:num>
  <w:num w:numId="9">
    <w:abstractNumId w:val="37"/>
  </w:num>
  <w:num w:numId="10">
    <w:abstractNumId w:val="59"/>
  </w:num>
  <w:num w:numId="11">
    <w:abstractNumId w:val="27"/>
  </w:num>
  <w:num w:numId="12">
    <w:abstractNumId w:val="26"/>
  </w:num>
  <w:num w:numId="13">
    <w:abstractNumId w:val="11"/>
  </w:num>
  <w:num w:numId="14">
    <w:abstractNumId w:val="40"/>
  </w:num>
  <w:num w:numId="15">
    <w:abstractNumId w:val="6"/>
  </w:num>
  <w:num w:numId="16">
    <w:abstractNumId w:val="46"/>
  </w:num>
  <w:num w:numId="17">
    <w:abstractNumId w:val="41"/>
  </w:num>
  <w:num w:numId="18">
    <w:abstractNumId w:val="17"/>
  </w:num>
  <w:num w:numId="19">
    <w:abstractNumId w:val="7"/>
  </w:num>
  <w:num w:numId="20">
    <w:abstractNumId w:val="23"/>
  </w:num>
  <w:num w:numId="21">
    <w:abstractNumId w:val="8"/>
  </w:num>
  <w:num w:numId="22">
    <w:abstractNumId w:val="10"/>
  </w:num>
  <w:num w:numId="23">
    <w:abstractNumId w:val="58"/>
  </w:num>
  <w:num w:numId="24">
    <w:abstractNumId w:val="14"/>
  </w:num>
  <w:num w:numId="25">
    <w:abstractNumId w:val="36"/>
  </w:num>
  <w:num w:numId="26">
    <w:abstractNumId w:val="45"/>
  </w:num>
  <w:num w:numId="27">
    <w:abstractNumId w:val="0"/>
  </w:num>
  <w:num w:numId="28">
    <w:abstractNumId w:val="48"/>
  </w:num>
  <w:num w:numId="29">
    <w:abstractNumId w:val="2"/>
  </w:num>
  <w:num w:numId="30">
    <w:abstractNumId w:val="39"/>
  </w:num>
  <w:num w:numId="31">
    <w:abstractNumId w:val="5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4"/>
  </w:num>
  <w:num w:numId="39">
    <w:abstractNumId w:val="30"/>
  </w:num>
  <w:num w:numId="40">
    <w:abstractNumId w:val="52"/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34"/>
  </w:num>
  <w:num w:numId="47">
    <w:abstractNumId w:val="16"/>
  </w:num>
  <w:num w:numId="48">
    <w:abstractNumId w:val="22"/>
  </w:num>
  <w:num w:numId="49">
    <w:abstractNumId w:val="49"/>
  </w:num>
  <w:num w:numId="50">
    <w:abstractNumId w:val="9"/>
  </w:num>
  <w:num w:numId="51">
    <w:abstractNumId w:val="43"/>
  </w:num>
  <w:num w:numId="52">
    <w:abstractNumId w:val="51"/>
  </w:num>
  <w:num w:numId="53">
    <w:abstractNumId w:val="57"/>
  </w:num>
  <w:num w:numId="54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CF3"/>
    <w:rsid w:val="00001E67"/>
    <w:rsid w:val="000053A1"/>
    <w:rsid w:val="00007EAC"/>
    <w:rsid w:val="00007F5C"/>
    <w:rsid w:val="00010BC9"/>
    <w:rsid w:val="000119BC"/>
    <w:rsid w:val="0001348B"/>
    <w:rsid w:val="000138B2"/>
    <w:rsid w:val="00014296"/>
    <w:rsid w:val="00014C32"/>
    <w:rsid w:val="00016599"/>
    <w:rsid w:val="00021B8C"/>
    <w:rsid w:val="000308DE"/>
    <w:rsid w:val="00035680"/>
    <w:rsid w:val="000357EB"/>
    <w:rsid w:val="0004148A"/>
    <w:rsid w:val="0004225C"/>
    <w:rsid w:val="000440BA"/>
    <w:rsid w:val="0004430C"/>
    <w:rsid w:val="00047C12"/>
    <w:rsid w:val="000503C1"/>
    <w:rsid w:val="0005212B"/>
    <w:rsid w:val="00052788"/>
    <w:rsid w:val="000567B6"/>
    <w:rsid w:val="0005694F"/>
    <w:rsid w:val="00057F00"/>
    <w:rsid w:val="000602C0"/>
    <w:rsid w:val="00060DBA"/>
    <w:rsid w:val="00063CB4"/>
    <w:rsid w:val="00065751"/>
    <w:rsid w:val="000672C1"/>
    <w:rsid w:val="0007180D"/>
    <w:rsid w:val="00071CF2"/>
    <w:rsid w:val="00071D83"/>
    <w:rsid w:val="00072121"/>
    <w:rsid w:val="00072602"/>
    <w:rsid w:val="00073495"/>
    <w:rsid w:val="00073A68"/>
    <w:rsid w:val="00077574"/>
    <w:rsid w:val="00084B1C"/>
    <w:rsid w:val="0008516E"/>
    <w:rsid w:val="0009043D"/>
    <w:rsid w:val="000904DC"/>
    <w:rsid w:val="0009135A"/>
    <w:rsid w:val="000917DF"/>
    <w:rsid w:val="00091954"/>
    <w:rsid w:val="00093588"/>
    <w:rsid w:val="000A4DD0"/>
    <w:rsid w:val="000A5F84"/>
    <w:rsid w:val="000A6176"/>
    <w:rsid w:val="000A731A"/>
    <w:rsid w:val="000A7C6C"/>
    <w:rsid w:val="000C02D1"/>
    <w:rsid w:val="000C1BA8"/>
    <w:rsid w:val="000C25F8"/>
    <w:rsid w:val="000D0467"/>
    <w:rsid w:val="000D2403"/>
    <w:rsid w:val="000D31F3"/>
    <w:rsid w:val="000D36C9"/>
    <w:rsid w:val="000D5417"/>
    <w:rsid w:val="000D6293"/>
    <w:rsid w:val="000D6F76"/>
    <w:rsid w:val="000D7CF8"/>
    <w:rsid w:val="000E0417"/>
    <w:rsid w:val="000E236F"/>
    <w:rsid w:val="000E5F69"/>
    <w:rsid w:val="000E60B5"/>
    <w:rsid w:val="000F2003"/>
    <w:rsid w:val="000F4336"/>
    <w:rsid w:val="000F454E"/>
    <w:rsid w:val="0010010A"/>
    <w:rsid w:val="00105745"/>
    <w:rsid w:val="00110EEF"/>
    <w:rsid w:val="00113302"/>
    <w:rsid w:val="00114389"/>
    <w:rsid w:val="00114EBF"/>
    <w:rsid w:val="001157A8"/>
    <w:rsid w:val="00115F6B"/>
    <w:rsid w:val="00116B1E"/>
    <w:rsid w:val="0011797A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604"/>
    <w:rsid w:val="00143309"/>
    <w:rsid w:val="001441C2"/>
    <w:rsid w:val="001445AE"/>
    <w:rsid w:val="001449E2"/>
    <w:rsid w:val="00155D5A"/>
    <w:rsid w:val="00156C65"/>
    <w:rsid w:val="001608FD"/>
    <w:rsid w:val="0016277F"/>
    <w:rsid w:val="00164019"/>
    <w:rsid w:val="00164D08"/>
    <w:rsid w:val="001655ED"/>
    <w:rsid w:val="00167C4F"/>
    <w:rsid w:val="0017015D"/>
    <w:rsid w:val="0017177E"/>
    <w:rsid w:val="00171E43"/>
    <w:rsid w:val="00172F42"/>
    <w:rsid w:val="00173961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7AE"/>
    <w:rsid w:val="001915CE"/>
    <w:rsid w:val="0019203B"/>
    <w:rsid w:val="00192661"/>
    <w:rsid w:val="0019374E"/>
    <w:rsid w:val="00195082"/>
    <w:rsid w:val="00195E91"/>
    <w:rsid w:val="001A07D5"/>
    <w:rsid w:val="001A093B"/>
    <w:rsid w:val="001A2796"/>
    <w:rsid w:val="001A2A9F"/>
    <w:rsid w:val="001A2CB8"/>
    <w:rsid w:val="001A63F5"/>
    <w:rsid w:val="001A73DA"/>
    <w:rsid w:val="001A7946"/>
    <w:rsid w:val="001B1BAE"/>
    <w:rsid w:val="001B2435"/>
    <w:rsid w:val="001B50A1"/>
    <w:rsid w:val="001B63B2"/>
    <w:rsid w:val="001B6F9E"/>
    <w:rsid w:val="001C2A0F"/>
    <w:rsid w:val="001C390E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DD0"/>
    <w:rsid w:val="001D738D"/>
    <w:rsid w:val="001D7536"/>
    <w:rsid w:val="001E042F"/>
    <w:rsid w:val="001E17E5"/>
    <w:rsid w:val="001E41FE"/>
    <w:rsid w:val="001E50E1"/>
    <w:rsid w:val="001E71A3"/>
    <w:rsid w:val="001F09D9"/>
    <w:rsid w:val="001F0D66"/>
    <w:rsid w:val="001F3066"/>
    <w:rsid w:val="001F460D"/>
    <w:rsid w:val="001F5598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1DEB"/>
    <w:rsid w:val="00233C93"/>
    <w:rsid w:val="00235FA5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67B16"/>
    <w:rsid w:val="00270B59"/>
    <w:rsid w:val="00274AE0"/>
    <w:rsid w:val="00275016"/>
    <w:rsid w:val="00275ACD"/>
    <w:rsid w:val="00280F53"/>
    <w:rsid w:val="002817C0"/>
    <w:rsid w:val="00281968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A4F57"/>
    <w:rsid w:val="002A5717"/>
    <w:rsid w:val="002B2D85"/>
    <w:rsid w:val="002B478B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794F"/>
    <w:rsid w:val="003026C9"/>
    <w:rsid w:val="00302D04"/>
    <w:rsid w:val="00303F04"/>
    <w:rsid w:val="00310006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232E"/>
    <w:rsid w:val="00334F7A"/>
    <w:rsid w:val="003374A5"/>
    <w:rsid w:val="00337925"/>
    <w:rsid w:val="00343765"/>
    <w:rsid w:val="00343B1A"/>
    <w:rsid w:val="00343C96"/>
    <w:rsid w:val="00344DC2"/>
    <w:rsid w:val="00345878"/>
    <w:rsid w:val="00346F04"/>
    <w:rsid w:val="0035061D"/>
    <w:rsid w:val="003525C6"/>
    <w:rsid w:val="003548BA"/>
    <w:rsid w:val="0035528E"/>
    <w:rsid w:val="00355597"/>
    <w:rsid w:val="00355CFB"/>
    <w:rsid w:val="00362361"/>
    <w:rsid w:val="003629F2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488D"/>
    <w:rsid w:val="003B4CC0"/>
    <w:rsid w:val="003B4E95"/>
    <w:rsid w:val="003B52D5"/>
    <w:rsid w:val="003B6256"/>
    <w:rsid w:val="003B743B"/>
    <w:rsid w:val="003B7D8B"/>
    <w:rsid w:val="003C00A4"/>
    <w:rsid w:val="003C0176"/>
    <w:rsid w:val="003C1045"/>
    <w:rsid w:val="003C277F"/>
    <w:rsid w:val="003C3652"/>
    <w:rsid w:val="003C4F1E"/>
    <w:rsid w:val="003C5346"/>
    <w:rsid w:val="003C6AD8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0A4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360F"/>
    <w:rsid w:val="004204A9"/>
    <w:rsid w:val="00421286"/>
    <w:rsid w:val="004217DF"/>
    <w:rsid w:val="00422BD4"/>
    <w:rsid w:val="0042420C"/>
    <w:rsid w:val="00425853"/>
    <w:rsid w:val="0043137C"/>
    <w:rsid w:val="0043334F"/>
    <w:rsid w:val="0043375C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52E26"/>
    <w:rsid w:val="00452F1E"/>
    <w:rsid w:val="00452F84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3874"/>
    <w:rsid w:val="004738B4"/>
    <w:rsid w:val="004739F5"/>
    <w:rsid w:val="0047484E"/>
    <w:rsid w:val="00475077"/>
    <w:rsid w:val="00480A38"/>
    <w:rsid w:val="00481034"/>
    <w:rsid w:val="00481AB8"/>
    <w:rsid w:val="004838CC"/>
    <w:rsid w:val="0048493A"/>
    <w:rsid w:val="00486791"/>
    <w:rsid w:val="00491F1D"/>
    <w:rsid w:val="00493DFB"/>
    <w:rsid w:val="00493ED7"/>
    <w:rsid w:val="0049758E"/>
    <w:rsid w:val="004A159E"/>
    <w:rsid w:val="004A264C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159D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E4B"/>
    <w:rsid w:val="00534CAF"/>
    <w:rsid w:val="00535B0F"/>
    <w:rsid w:val="00536A4C"/>
    <w:rsid w:val="00536AD3"/>
    <w:rsid w:val="00537F33"/>
    <w:rsid w:val="00537FB6"/>
    <w:rsid w:val="005432D4"/>
    <w:rsid w:val="005442B8"/>
    <w:rsid w:val="005455A2"/>
    <w:rsid w:val="00546A7A"/>
    <w:rsid w:val="00550768"/>
    <w:rsid w:val="005517D8"/>
    <w:rsid w:val="0055512A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0BCF"/>
    <w:rsid w:val="005840E5"/>
    <w:rsid w:val="00584639"/>
    <w:rsid w:val="005848CF"/>
    <w:rsid w:val="00584E4A"/>
    <w:rsid w:val="00586E65"/>
    <w:rsid w:val="00587095"/>
    <w:rsid w:val="00587448"/>
    <w:rsid w:val="0059030D"/>
    <w:rsid w:val="0059096C"/>
    <w:rsid w:val="00591FC3"/>
    <w:rsid w:val="00595246"/>
    <w:rsid w:val="005953C0"/>
    <w:rsid w:val="005A0810"/>
    <w:rsid w:val="005A11CA"/>
    <w:rsid w:val="005A43D5"/>
    <w:rsid w:val="005A5BE7"/>
    <w:rsid w:val="005B20E8"/>
    <w:rsid w:val="005B2B7E"/>
    <w:rsid w:val="005C1965"/>
    <w:rsid w:val="005C1C14"/>
    <w:rsid w:val="005C28F2"/>
    <w:rsid w:val="005C4293"/>
    <w:rsid w:val="005C612F"/>
    <w:rsid w:val="005D06C4"/>
    <w:rsid w:val="005D0F07"/>
    <w:rsid w:val="005D1DA6"/>
    <w:rsid w:val="005D2576"/>
    <w:rsid w:val="005E065D"/>
    <w:rsid w:val="005E0706"/>
    <w:rsid w:val="005E1981"/>
    <w:rsid w:val="005E2E69"/>
    <w:rsid w:val="005E76E6"/>
    <w:rsid w:val="005E7DBB"/>
    <w:rsid w:val="005F3E46"/>
    <w:rsid w:val="005F4316"/>
    <w:rsid w:val="005F4A69"/>
    <w:rsid w:val="005F4D0A"/>
    <w:rsid w:val="005F4E23"/>
    <w:rsid w:val="005F569B"/>
    <w:rsid w:val="005F6D18"/>
    <w:rsid w:val="00603262"/>
    <w:rsid w:val="0060371D"/>
    <w:rsid w:val="00603B69"/>
    <w:rsid w:val="00605C7D"/>
    <w:rsid w:val="00605D67"/>
    <w:rsid w:val="00606A16"/>
    <w:rsid w:val="006119A7"/>
    <w:rsid w:val="00613589"/>
    <w:rsid w:val="00613B96"/>
    <w:rsid w:val="00614FE0"/>
    <w:rsid w:val="0061579E"/>
    <w:rsid w:val="006160CE"/>
    <w:rsid w:val="0061610B"/>
    <w:rsid w:val="00616DC3"/>
    <w:rsid w:val="00617891"/>
    <w:rsid w:val="00620B44"/>
    <w:rsid w:val="00621783"/>
    <w:rsid w:val="00621C91"/>
    <w:rsid w:val="00622AC9"/>
    <w:rsid w:val="0062351C"/>
    <w:rsid w:val="00627139"/>
    <w:rsid w:val="00627E94"/>
    <w:rsid w:val="00632685"/>
    <w:rsid w:val="006330B8"/>
    <w:rsid w:val="00636DCF"/>
    <w:rsid w:val="00637F6E"/>
    <w:rsid w:val="0064098D"/>
    <w:rsid w:val="00641D07"/>
    <w:rsid w:val="00642A85"/>
    <w:rsid w:val="00644C84"/>
    <w:rsid w:val="00645582"/>
    <w:rsid w:val="006468FA"/>
    <w:rsid w:val="00652DB1"/>
    <w:rsid w:val="006537B4"/>
    <w:rsid w:val="0065389E"/>
    <w:rsid w:val="006541A3"/>
    <w:rsid w:val="00654981"/>
    <w:rsid w:val="00655B26"/>
    <w:rsid w:val="00663AA1"/>
    <w:rsid w:val="00663C5E"/>
    <w:rsid w:val="0066727C"/>
    <w:rsid w:val="00667507"/>
    <w:rsid w:val="006677FC"/>
    <w:rsid w:val="00667862"/>
    <w:rsid w:val="0067048C"/>
    <w:rsid w:val="006718A6"/>
    <w:rsid w:val="006727E4"/>
    <w:rsid w:val="00673B9B"/>
    <w:rsid w:val="00674C69"/>
    <w:rsid w:val="006752B9"/>
    <w:rsid w:val="00677ABA"/>
    <w:rsid w:val="00680114"/>
    <w:rsid w:val="00680F12"/>
    <w:rsid w:val="006819E9"/>
    <w:rsid w:val="00681D92"/>
    <w:rsid w:val="00690C5A"/>
    <w:rsid w:val="00690ED1"/>
    <w:rsid w:val="0069194D"/>
    <w:rsid w:val="00691FFD"/>
    <w:rsid w:val="006929F3"/>
    <w:rsid w:val="006A235B"/>
    <w:rsid w:val="006A4686"/>
    <w:rsid w:val="006A4D69"/>
    <w:rsid w:val="006A607F"/>
    <w:rsid w:val="006A657B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21D"/>
    <w:rsid w:val="006C14F0"/>
    <w:rsid w:val="006C436D"/>
    <w:rsid w:val="006C5890"/>
    <w:rsid w:val="006C6447"/>
    <w:rsid w:val="006D2535"/>
    <w:rsid w:val="006D4FD6"/>
    <w:rsid w:val="006E031B"/>
    <w:rsid w:val="006E3E21"/>
    <w:rsid w:val="006E698E"/>
    <w:rsid w:val="006E764F"/>
    <w:rsid w:val="006E7F59"/>
    <w:rsid w:val="006F4C3D"/>
    <w:rsid w:val="006F5B46"/>
    <w:rsid w:val="00700794"/>
    <w:rsid w:val="0070155A"/>
    <w:rsid w:val="007029F8"/>
    <w:rsid w:val="00704D6D"/>
    <w:rsid w:val="0070519B"/>
    <w:rsid w:val="00706424"/>
    <w:rsid w:val="007067A5"/>
    <w:rsid w:val="007102CB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702C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0E74"/>
    <w:rsid w:val="007B16EA"/>
    <w:rsid w:val="007B2273"/>
    <w:rsid w:val="007B265E"/>
    <w:rsid w:val="007B28C4"/>
    <w:rsid w:val="007B2A8E"/>
    <w:rsid w:val="007B4856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5B79"/>
    <w:rsid w:val="00806355"/>
    <w:rsid w:val="00807CDC"/>
    <w:rsid w:val="0081055B"/>
    <w:rsid w:val="008113D3"/>
    <w:rsid w:val="00811E0F"/>
    <w:rsid w:val="008128DE"/>
    <w:rsid w:val="0081699C"/>
    <w:rsid w:val="008211F3"/>
    <w:rsid w:val="00823F52"/>
    <w:rsid w:val="008268D8"/>
    <w:rsid w:val="00827F92"/>
    <w:rsid w:val="008365AA"/>
    <w:rsid w:val="0084152D"/>
    <w:rsid w:val="0084456A"/>
    <w:rsid w:val="008455EF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60975"/>
    <w:rsid w:val="00860E37"/>
    <w:rsid w:val="0086299F"/>
    <w:rsid w:val="008630A7"/>
    <w:rsid w:val="00863552"/>
    <w:rsid w:val="00863B36"/>
    <w:rsid w:val="00866941"/>
    <w:rsid w:val="008672D5"/>
    <w:rsid w:val="00867A35"/>
    <w:rsid w:val="00871CC7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3B1E"/>
    <w:rsid w:val="00894D2B"/>
    <w:rsid w:val="00897B55"/>
    <w:rsid w:val="008A3248"/>
    <w:rsid w:val="008A4023"/>
    <w:rsid w:val="008A5105"/>
    <w:rsid w:val="008A601C"/>
    <w:rsid w:val="008B19FA"/>
    <w:rsid w:val="008B2867"/>
    <w:rsid w:val="008B3DB7"/>
    <w:rsid w:val="008B5D9C"/>
    <w:rsid w:val="008B6FA1"/>
    <w:rsid w:val="008B7A98"/>
    <w:rsid w:val="008B7BF2"/>
    <w:rsid w:val="008C02F7"/>
    <w:rsid w:val="008C1C23"/>
    <w:rsid w:val="008C3D89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7911"/>
    <w:rsid w:val="0092793D"/>
    <w:rsid w:val="0093060F"/>
    <w:rsid w:val="0093258F"/>
    <w:rsid w:val="009330F2"/>
    <w:rsid w:val="00936B10"/>
    <w:rsid w:val="009372FE"/>
    <w:rsid w:val="009377AF"/>
    <w:rsid w:val="00941063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76D8"/>
    <w:rsid w:val="00957AD5"/>
    <w:rsid w:val="00957F62"/>
    <w:rsid w:val="00960550"/>
    <w:rsid w:val="009607E2"/>
    <w:rsid w:val="00962104"/>
    <w:rsid w:val="0096425A"/>
    <w:rsid w:val="009645E7"/>
    <w:rsid w:val="00964BF2"/>
    <w:rsid w:val="00964E76"/>
    <w:rsid w:val="00964F28"/>
    <w:rsid w:val="009672EA"/>
    <w:rsid w:val="00967D6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718C"/>
    <w:rsid w:val="009B7A09"/>
    <w:rsid w:val="009C0E9B"/>
    <w:rsid w:val="009C2146"/>
    <w:rsid w:val="009C4898"/>
    <w:rsid w:val="009C7614"/>
    <w:rsid w:val="009C7782"/>
    <w:rsid w:val="009D14EB"/>
    <w:rsid w:val="009D251B"/>
    <w:rsid w:val="009D25A0"/>
    <w:rsid w:val="009D25D0"/>
    <w:rsid w:val="009D4134"/>
    <w:rsid w:val="009D5BEC"/>
    <w:rsid w:val="009E00A2"/>
    <w:rsid w:val="009E1A49"/>
    <w:rsid w:val="009E4101"/>
    <w:rsid w:val="009E5482"/>
    <w:rsid w:val="009E575A"/>
    <w:rsid w:val="009E7126"/>
    <w:rsid w:val="009F16E6"/>
    <w:rsid w:val="009F1A29"/>
    <w:rsid w:val="009F3994"/>
    <w:rsid w:val="009F4127"/>
    <w:rsid w:val="009F5093"/>
    <w:rsid w:val="009F70F6"/>
    <w:rsid w:val="009F7782"/>
    <w:rsid w:val="00A024E4"/>
    <w:rsid w:val="00A04307"/>
    <w:rsid w:val="00A0491E"/>
    <w:rsid w:val="00A05123"/>
    <w:rsid w:val="00A0530A"/>
    <w:rsid w:val="00A07770"/>
    <w:rsid w:val="00A077C6"/>
    <w:rsid w:val="00A07F02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9B"/>
    <w:rsid w:val="00A224BE"/>
    <w:rsid w:val="00A22B9B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12F4"/>
    <w:rsid w:val="00A42EBE"/>
    <w:rsid w:val="00A43330"/>
    <w:rsid w:val="00A437C4"/>
    <w:rsid w:val="00A529D3"/>
    <w:rsid w:val="00A54A87"/>
    <w:rsid w:val="00A55ACB"/>
    <w:rsid w:val="00A577DC"/>
    <w:rsid w:val="00A61D5D"/>
    <w:rsid w:val="00A621AA"/>
    <w:rsid w:val="00A62316"/>
    <w:rsid w:val="00A659B1"/>
    <w:rsid w:val="00A66248"/>
    <w:rsid w:val="00A70222"/>
    <w:rsid w:val="00A71045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3139"/>
    <w:rsid w:val="00AA0769"/>
    <w:rsid w:val="00AA19BB"/>
    <w:rsid w:val="00AA1E28"/>
    <w:rsid w:val="00AA508E"/>
    <w:rsid w:val="00AA5EA2"/>
    <w:rsid w:val="00AA7F44"/>
    <w:rsid w:val="00AB46EC"/>
    <w:rsid w:val="00AB6758"/>
    <w:rsid w:val="00AB6C8F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F21"/>
    <w:rsid w:val="00AF0741"/>
    <w:rsid w:val="00AF2906"/>
    <w:rsid w:val="00AF64A8"/>
    <w:rsid w:val="00B01199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1A3"/>
    <w:rsid w:val="00B2136A"/>
    <w:rsid w:val="00B23308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4044B"/>
    <w:rsid w:val="00B44BBE"/>
    <w:rsid w:val="00B4521E"/>
    <w:rsid w:val="00B46D06"/>
    <w:rsid w:val="00B51417"/>
    <w:rsid w:val="00B53749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20A6"/>
    <w:rsid w:val="00B72B69"/>
    <w:rsid w:val="00B735D1"/>
    <w:rsid w:val="00B7529E"/>
    <w:rsid w:val="00B75F25"/>
    <w:rsid w:val="00B764A8"/>
    <w:rsid w:val="00B767F1"/>
    <w:rsid w:val="00B77166"/>
    <w:rsid w:val="00B80B7E"/>
    <w:rsid w:val="00B80DD0"/>
    <w:rsid w:val="00B81B5E"/>
    <w:rsid w:val="00B847A3"/>
    <w:rsid w:val="00B850DD"/>
    <w:rsid w:val="00B85B4F"/>
    <w:rsid w:val="00B866C1"/>
    <w:rsid w:val="00B900BA"/>
    <w:rsid w:val="00B938AF"/>
    <w:rsid w:val="00B94B9A"/>
    <w:rsid w:val="00B94FD7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50E3"/>
    <w:rsid w:val="00BB6041"/>
    <w:rsid w:val="00BC7410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D34"/>
    <w:rsid w:val="00BF531C"/>
    <w:rsid w:val="00C030D9"/>
    <w:rsid w:val="00C03D8C"/>
    <w:rsid w:val="00C065A5"/>
    <w:rsid w:val="00C1665F"/>
    <w:rsid w:val="00C17E5A"/>
    <w:rsid w:val="00C20F12"/>
    <w:rsid w:val="00C23435"/>
    <w:rsid w:val="00C25F6F"/>
    <w:rsid w:val="00C313D7"/>
    <w:rsid w:val="00C31A64"/>
    <w:rsid w:val="00C325B1"/>
    <w:rsid w:val="00C333D1"/>
    <w:rsid w:val="00C334DA"/>
    <w:rsid w:val="00C33CD5"/>
    <w:rsid w:val="00C34B70"/>
    <w:rsid w:val="00C35260"/>
    <w:rsid w:val="00C36E6C"/>
    <w:rsid w:val="00C36EC9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5583"/>
    <w:rsid w:val="00C7777E"/>
    <w:rsid w:val="00C825E9"/>
    <w:rsid w:val="00C85914"/>
    <w:rsid w:val="00C85B3A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7114"/>
    <w:rsid w:val="00CB715B"/>
    <w:rsid w:val="00CC239E"/>
    <w:rsid w:val="00CC2671"/>
    <w:rsid w:val="00CC4196"/>
    <w:rsid w:val="00CC4197"/>
    <w:rsid w:val="00CC5596"/>
    <w:rsid w:val="00CC5ADF"/>
    <w:rsid w:val="00CC6211"/>
    <w:rsid w:val="00CD4074"/>
    <w:rsid w:val="00CD43CF"/>
    <w:rsid w:val="00CD4928"/>
    <w:rsid w:val="00CD7246"/>
    <w:rsid w:val="00CD7AA4"/>
    <w:rsid w:val="00CE098F"/>
    <w:rsid w:val="00CE180B"/>
    <w:rsid w:val="00CE1B06"/>
    <w:rsid w:val="00CE1E6E"/>
    <w:rsid w:val="00CE7A75"/>
    <w:rsid w:val="00CF0290"/>
    <w:rsid w:val="00CF0A19"/>
    <w:rsid w:val="00CF0CC9"/>
    <w:rsid w:val="00CF0F25"/>
    <w:rsid w:val="00CF2C01"/>
    <w:rsid w:val="00CF2E1A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218B"/>
    <w:rsid w:val="00D32E54"/>
    <w:rsid w:val="00D34463"/>
    <w:rsid w:val="00D34717"/>
    <w:rsid w:val="00D34A57"/>
    <w:rsid w:val="00D3697F"/>
    <w:rsid w:val="00D36C20"/>
    <w:rsid w:val="00D370BC"/>
    <w:rsid w:val="00D434C9"/>
    <w:rsid w:val="00D45169"/>
    <w:rsid w:val="00D471E6"/>
    <w:rsid w:val="00D47BD7"/>
    <w:rsid w:val="00D5014E"/>
    <w:rsid w:val="00D50D9E"/>
    <w:rsid w:val="00D54172"/>
    <w:rsid w:val="00D5484E"/>
    <w:rsid w:val="00D55B2E"/>
    <w:rsid w:val="00D56836"/>
    <w:rsid w:val="00D6114C"/>
    <w:rsid w:val="00D62CE7"/>
    <w:rsid w:val="00D64439"/>
    <w:rsid w:val="00D64604"/>
    <w:rsid w:val="00D67555"/>
    <w:rsid w:val="00D72E6D"/>
    <w:rsid w:val="00D7396B"/>
    <w:rsid w:val="00D7548B"/>
    <w:rsid w:val="00D77210"/>
    <w:rsid w:val="00D77A1B"/>
    <w:rsid w:val="00D816B1"/>
    <w:rsid w:val="00D82798"/>
    <w:rsid w:val="00D85FCC"/>
    <w:rsid w:val="00D86318"/>
    <w:rsid w:val="00D86730"/>
    <w:rsid w:val="00D92BEF"/>
    <w:rsid w:val="00D92CE4"/>
    <w:rsid w:val="00D949AD"/>
    <w:rsid w:val="00D95D7F"/>
    <w:rsid w:val="00D960D7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0F33"/>
    <w:rsid w:val="00DD34DA"/>
    <w:rsid w:val="00DD38D1"/>
    <w:rsid w:val="00DD5CBC"/>
    <w:rsid w:val="00DD6E87"/>
    <w:rsid w:val="00DD6F78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5893"/>
    <w:rsid w:val="00E26727"/>
    <w:rsid w:val="00E27D2D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53F8"/>
    <w:rsid w:val="00E56B46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1CAF"/>
    <w:rsid w:val="00E8315E"/>
    <w:rsid w:val="00E8440F"/>
    <w:rsid w:val="00E84B2F"/>
    <w:rsid w:val="00E85FFB"/>
    <w:rsid w:val="00E868D2"/>
    <w:rsid w:val="00E90AD2"/>
    <w:rsid w:val="00E93B44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A67EE"/>
    <w:rsid w:val="00EB112E"/>
    <w:rsid w:val="00EB28F0"/>
    <w:rsid w:val="00EB431C"/>
    <w:rsid w:val="00EB46EA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E0BE4"/>
    <w:rsid w:val="00EE1533"/>
    <w:rsid w:val="00EE31C1"/>
    <w:rsid w:val="00EE33FA"/>
    <w:rsid w:val="00EE39A1"/>
    <w:rsid w:val="00EE3FCF"/>
    <w:rsid w:val="00EE40EF"/>
    <w:rsid w:val="00EE65B4"/>
    <w:rsid w:val="00EE7802"/>
    <w:rsid w:val="00EE7921"/>
    <w:rsid w:val="00EF1B40"/>
    <w:rsid w:val="00EF3088"/>
    <w:rsid w:val="00EF402A"/>
    <w:rsid w:val="00F00927"/>
    <w:rsid w:val="00F02A6F"/>
    <w:rsid w:val="00F041F8"/>
    <w:rsid w:val="00F10D54"/>
    <w:rsid w:val="00F11EB3"/>
    <w:rsid w:val="00F13932"/>
    <w:rsid w:val="00F13C12"/>
    <w:rsid w:val="00F16DC5"/>
    <w:rsid w:val="00F201DD"/>
    <w:rsid w:val="00F2279C"/>
    <w:rsid w:val="00F2521C"/>
    <w:rsid w:val="00F25990"/>
    <w:rsid w:val="00F30696"/>
    <w:rsid w:val="00F309FD"/>
    <w:rsid w:val="00F30CE2"/>
    <w:rsid w:val="00F35461"/>
    <w:rsid w:val="00F35D73"/>
    <w:rsid w:val="00F3616B"/>
    <w:rsid w:val="00F376ED"/>
    <w:rsid w:val="00F37CDE"/>
    <w:rsid w:val="00F40252"/>
    <w:rsid w:val="00F4452C"/>
    <w:rsid w:val="00F449C5"/>
    <w:rsid w:val="00F47EEF"/>
    <w:rsid w:val="00F514BB"/>
    <w:rsid w:val="00F51901"/>
    <w:rsid w:val="00F52057"/>
    <w:rsid w:val="00F52058"/>
    <w:rsid w:val="00F52D3D"/>
    <w:rsid w:val="00F53640"/>
    <w:rsid w:val="00F542C0"/>
    <w:rsid w:val="00F5448B"/>
    <w:rsid w:val="00F5662E"/>
    <w:rsid w:val="00F61F7D"/>
    <w:rsid w:val="00F64575"/>
    <w:rsid w:val="00F6594E"/>
    <w:rsid w:val="00F70FE0"/>
    <w:rsid w:val="00F72107"/>
    <w:rsid w:val="00F72444"/>
    <w:rsid w:val="00F725D3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7D71"/>
    <w:rsid w:val="00FE05F2"/>
    <w:rsid w:val="00FE0ACA"/>
    <w:rsid w:val="00FE29CE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C60-63E5-46B8-95E6-F49B35A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3527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44</cp:revision>
  <cp:lastPrinted>2016-11-04T08:22:00Z</cp:lastPrinted>
  <dcterms:created xsi:type="dcterms:W3CDTF">2018-03-22T08:26:00Z</dcterms:created>
  <dcterms:modified xsi:type="dcterms:W3CDTF">2019-05-16T11:05:00Z</dcterms:modified>
</cp:coreProperties>
</file>