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566AB3BA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A1F9D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30B89D7F" w14:textId="76AFE8B3"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inwestorskiego </w:t>
      </w:r>
      <w:r w:rsidR="00971744">
        <w:rPr>
          <w:rFonts w:ascii="Arial" w:hAnsi="Arial" w:cs="Arial"/>
          <w:sz w:val="22"/>
          <w:szCs w:val="22"/>
        </w:rPr>
        <w:br/>
        <w:t xml:space="preserve">w </w:t>
      </w:r>
      <w:r w:rsidR="00971744">
        <w:rPr>
          <w:rFonts w:ascii="Arial" w:hAnsi="Arial" w:cs="Arial"/>
          <w:color w:val="000000"/>
          <w:sz w:val="22"/>
          <w:szCs w:val="22"/>
        </w:rPr>
        <w:t>branży konstrukcyjn</w:t>
      </w:r>
      <w:r w:rsidR="00843207">
        <w:rPr>
          <w:rFonts w:ascii="Arial" w:hAnsi="Arial" w:cs="Arial"/>
          <w:color w:val="000000"/>
          <w:sz w:val="22"/>
          <w:szCs w:val="22"/>
        </w:rPr>
        <w:t>o-budowlanej</w:t>
      </w:r>
      <w:r w:rsidR="00971744">
        <w:rPr>
          <w:rFonts w:ascii="Arial" w:hAnsi="Arial" w:cs="Arial"/>
          <w:color w:val="000000"/>
          <w:sz w:val="22"/>
          <w:szCs w:val="22"/>
        </w:rPr>
        <w:t xml:space="preserve"> </w:t>
      </w:r>
      <w:r w:rsidR="009801C3">
        <w:rPr>
          <w:rFonts w:ascii="Arial" w:hAnsi="Arial" w:cs="Arial"/>
          <w:color w:val="000000"/>
          <w:sz w:val="22"/>
          <w:szCs w:val="22"/>
        </w:rPr>
        <w:t>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konserwatorskiego nad robotami budowlanymi </w:t>
      </w:r>
      <w:r w:rsidR="00AE22E2">
        <w:rPr>
          <w:rFonts w:ascii="Arial" w:hAnsi="Arial" w:cs="Arial"/>
          <w:sz w:val="22"/>
          <w:szCs w:val="22"/>
        </w:rPr>
        <w:br/>
      </w:r>
      <w:r w:rsidR="00FC4367" w:rsidRPr="00FC4367">
        <w:rPr>
          <w:rFonts w:ascii="Arial" w:hAnsi="Arial" w:cs="Arial"/>
          <w:sz w:val="22"/>
          <w:szCs w:val="22"/>
        </w:rPr>
        <w:t>i pracami konserwatorskimi związanymi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z</w:t>
      </w:r>
      <w:r w:rsidR="000A565D">
        <w:rPr>
          <w:rFonts w:ascii="Arial" w:hAnsi="Arial" w:cs="Arial"/>
          <w:sz w:val="22"/>
          <w:szCs w:val="22"/>
        </w:rPr>
        <w:t xml:space="preserve"> Renowacją Baszty Lontowej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E9B8B2" w:rsidR="003368EC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5C5F7834" w14:textId="60E3308E" w:rsidR="00AE04DD" w:rsidRPr="00AE04DD" w:rsidRDefault="00AE04DD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</w:t>
      </w:r>
      <w:r w:rsidR="00005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spraw</w:t>
      </w:r>
      <w:r w:rsidR="00005BB8">
        <w:rPr>
          <w:rFonts w:ascii="Arial" w:hAnsi="Arial" w:cs="Arial"/>
          <w:sz w:val="22"/>
          <w:szCs w:val="22"/>
        </w:rPr>
        <w:t>ującą</w:t>
      </w:r>
      <w:r>
        <w:rPr>
          <w:rFonts w:ascii="Arial" w:hAnsi="Arial" w:cs="Arial"/>
          <w:sz w:val="22"/>
          <w:szCs w:val="22"/>
        </w:rPr>
        <w:t xml:space="preserve"> nadzór inwestorski</w:t>
      </w:r>
      <w:r w:rsidR="00005B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konserwatorski nad robotami </w:t>
      </w:r>
      <w:r w:rsidR="00005BB8">
        <w:rPr>
          <w:rFonts w:ascii="Arial" w:hAnsi="Arial" w:cs="Arial"/>
          <w:sz w:val="22"/>
          <w:szCs w:val="22"/>
        </w:rPr>
        <w:t xml:space="preserve">związanymi z Renowacją Baszty Lontowej </w:t>
      </w:r>
      <w:r w:rsidRPr="00F814E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="00005BB8">
        <w:rPr>
          <w:rFonts w:ascii="Arial" w:hAnsi="Arial" w:cs="Arial"/>
          <w:sz w:val="22"/>
          <w:szCs w:val="22"/>
        </w:rPr>
        <w:t>cą</w:t>
      </w:r>
      <w:r w:rsidRPr="00F814E0">
        <w:rPr>
          <w:rFonts w:ascii="Arial" w:hAnsi="Arial" w:cs="Arial"/>
          <w:sz w:val="22"/>
          <w:szCs w:val="22"/>
        </w:rPr>
        <w:t xml:space="preserve"> uprawnienia budowlane w specjalności konstrukcyjno-budowlanej bez ograniczeń wymagane przepisami prawa budowlanego do wykonania zamówienia, jak również spełni</w:t>
      </w:r>
      <w:r>
        <w:rPr>
          <w:rFonts w:ascii="Arial" w:hAnsi="Arial" w:cs="Arial"/>
          <w:sz w:val="22"/>
          <w:szCs w:val="22"/>
        </w:rPr>
        <w:t>ają</w:t>
      </w:r>
      <w:r w:rsidR="00005BB8">
        <w:rPr>
          <w:rFonts w:ascii="Arial" w:hAnsi="Arial" w:cs="Arial"/>
          <w:sz w:val="22"/>
          <w:szCs w:val="22"/>
        </w:rPr>
        <w:t>cą</w:t>
      </w:r>
      <w:r w:rsidRPr="00F814E0">
        <w:rPr>
          <w:rFonts w:ascii="Arial" w:hAnsi="Arial" w:cs="Arial"/>
          <w:sz w:val="22"/>
          <w:szCs w:val="22"/>
        </w:rPr>
        <w:t xml:space="preserve"> wymagania art.  37 c ustawy z dnia 23 lipca 2003 r. o ochronie zabytków i opiece nad zabytkami </w:t>
      </w:r>
      <w:r>
        <w:rPr>
          <w:rFonts w:ascii="Arial" w:hAnsi="Arial" w:cs="Arial"/>
          <w:sz w:val="22"/>
          <w:szCs w:val="22"/>
        </w:rPr>
        <w:br/>
      </w:r>
      <w:r w:rsidRPr="00F814E0">
        <w:rPr>
          <w:rFonts w:ascii="Arial" w:hAnsi="Arial" w:cs="Arial"/>
          <w:sz w:val="22"/>
          <w:szCs w:val="22"/>
        </w:rPr>
        <w:t>(</w:t>
      </w:r>
      <w:r w:rsidRPr="00385DFA">
        <w:rPr>
          <w:rFonts w:ascii="Arial" w:hAnsi="Arial" w:cs="Arial"/>
          <w:i/>
          <w:sz w:val="22"/>
          <w:szCs w:val="22"/>
        </w:rPr>
        <w:t>Dz. U. z 20</w:t>
      </w:r>
      <w:r>
        <w:rPr>
          <w:rFonts w:ascii="Arial" w:hAnsi="Arial" w:cs="Arial"/>
          <w:i/>
          <w:sz w:val="22"/>
          <w:szCs w:val="22"/>
        </w:rPr>
        <w:t xml:space="preserve">21 </w:t>
      </w:r>
      <w:r w:rsidRPr="00385DFA">
        <w:rPr>
          <w:rFonts w:ascii="Arial" w:hAnsi="Arial" w:cs="Arial"/>
          <w:i/>
          <w:sz w:val="22"/>
          <w:szCs w:val="22"/>
        </w:rPr>
        <w:t xml:space="preserve">r., poz. </w:t>
      </w:r>
      <w:r>
        <w:rPr>
          <w:rFonts w:ascii="Arial" w:hAnsi="Arial" w:cs="Arial"/>
          <w:i/>
          <w:sz w:val="22"/>
          <w:szCs w:val="22"/>
        </w:rPr>
        <w:t xml:space="preserve">710 z późn. zm.) </w:t>
      </w:r>
      <w:r w:rsidR="00005BB8">
        <w:rPr>
          <w:rFonts w:ascii="Arial" w:hAnsi="Arial" w:cs="Arial"/>
          <w:i/>
          <w:sz w:val="22"/>
          <w:szCs w:val="22"/>
        </w:rPr>
        <w:t>jest</w:t>
      </w:r>
      <w:r w:rsidR="00D35D35">
        <w:rPr>
          <w:rFonts w:ascii="Arial" w:hAnsi="Arial" w:cs="Arial"/>
          <w:i/>
          <w:sz w:val="22"/>
          <w:szCs w:val="22"/>
        </w:rPr>
        <w:t>:</w:t>
      </w:r>
    </w:p>
    <w:p w14:paraId="027D0ABF" w14:textId="65996BBE" w:rsidR="00AE04DD" w:rsidRPr="00005BB8" w:rsidRDefault="00005BB8" w:rsidP="00005BB8">
      <w:pPr>
        <w:suppressAutoHyphens/>
        <w:spacing w:before="36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AE04DD" w:rsidRPr="00005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4FFEECB" w14:textId="61CE2ECC" w:rsidR="0098063C" w:rsidRPr="00005BB8" w:rsidRDefault="00005BB8" w:rsidP="00005BB8">
      <w:pPr>
        <w:suppressAutoHyphens/>
        <w:spacing w:line="36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005BB8">
        <w:rPr>
          <w:rFonts w:ascii="Arial" w:hAnsi="Arial" w:cs="Arial"/>
          <w:sz w:val="16"/>
          <w:szCs w:val="16"/>
        </w:rPr>
        <w:t>(imię, nazwisko)</w:t>
      </w: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3CAEA0D" w14:textId="77777777" w:rsidR="000A565D" w:rsidRDefault="00DB0031" w:rsidP="001A646D">
      <w:pPr>
        <w:ind w:right="-2"/>
        <w:jc w:val="right"/>
        <w:rPr>
          <w:rFonts w:ascii="Arial" w:hAnsi="Arial" w:cs="Arial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DB6F75">
        <w:rPr>
          <w:rFonts w:ascii="Arial" w:hAnsi="Arial" w:cs="Arial"/>
        </w:rPr>
        <w:t>2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</w:t>
      </w:r>
    </w:p>
    <w:p w14:paraId="2DB96032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200B2274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2AFF3276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71C0E913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5CFD898F" w14:textId="77777777" w:rsidR="000A565D" w:rsidRDefault="000A565D" w:rsidP="001A646D">
      <w:pPr>
        <w:ind w:right="-2"/>
        <w:jc w:val="right"/>
        <w:rPr>
          <w:rFonts w:ascii="Arial" w:hAnsi="Arial" w:cs="Arial"/>
        </w:rPr>
      </w:pPr>
    </w:p>
    <w:p w14:paraId="4D49139F" w14:textId="10BA7A96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8"/>
      <w:footerReference w:type="even" r:id="rId9"/>
      <w:footerReference w:type="default" r:id="rId10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A4F0" w14:textId="77777777" w:rsidR="00315AE5" w:rsidRDefault="00315AE5">
      <w:r>
        <w:separator/>
      </w:r>
    </w:p>
  </w:endnote>
  <w:endnote w:type="continuationSeparator" w:id="0">
    <w:p w14:paraId="3336F621" w14:textId="77777777" w:rsidR="00315AE5" w:rsidRDefault="003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BBE" w14:textId="104D738A" w:rsidR="00CE6D05" w:rsidRPr="00D65C37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D65C37">
      <w:rPr>
        <w:rFonts w:ascii="Arial" w:hAnsi="Arial" w:cs="Arial"/>
        <w:sz w:val="16"/>
        <w:szCs w:val="22"/>
      </w:rPr>
      <w:t>–</w:t>
    </w:r>
    <w:r w:rsidR="00FC4367">
      <w:rPr>
        <w:rFonts w:ascii="Arial" w:hAnsi="Arial" w:cs="Arial"/>
        <w:sz w:val="16"/>
        <w:szCs w:val="22"/>
      </w:rPr>
      <w:t xml:space="preserve"> </w:t>
    </w:r>
    <w:r w:rsidR="000A565D">
      <w:rPr>
        <w:rFonts w:ascii="Arial" w:hAnsi="Arial" w:cs="Arial"/>
        <w:sz w:val="16"/>
        <w:szCs w:val="22"/>
      </w:rPr>
      <w:t>Renowacja Baszty Lontowej</w:t>
    </w:r>
    <w:r w:rsidRPr="00D65C37">
      <w:rPr>
        <w:rFonts w:ascii="Arial" w:hAnsi="Arial" w:cs="Arial"/>
        <w:sz w:val="16"/>
        <w:szCs w:val="22"/>
      </w:rPr>
      <w:tab/>
    </w:r>
  </w:p>
  <w:p w14:paraId="64219D55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D0D5" w14:textId="77777777" w:rsidR="00315AE5" w:rsidRDefault="00315AE5">
      <w:r>
        <w:separator/>
      </w:r>
    </w:p>
  </w:footnote>
  <w:footnote w:type="continuationSeparator" w:id="0">
    <w:p w14:paraId="6403D8E1" w14:textId="77777777" w:rsidR="00315AE5" w:rsidRDefault="0031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1887A958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0A565D">
      <w:rPr>
        <w:rFonts w:ascii="Arial" w:hAnsi="Arial" w:cs="Arial"/>
        <w:sz w:val="22"/>
        <w:szCs w:val="22"/>
      </w:rPr>
      <w:t>7</w:t>
    </w:r>
    <w:r w:rsidR="00FC4367">
      <w:rPr>
        <w:rFonts w:ascii="Arial" w:hAnsi="Arial" w:cs="Arial"/>
        <w:sz w:val="22"/>
        <w:szCs w:val="22"/>
      </w:rPr>
      <w:t>.202</w:t>
    </w:r>
    <w:r w:rsidR="000A565D">
      <w:rPr>
        <w:rFonts w:ascii="Arial" w:hAnsi="Arial" w:cs="Arial"/>
        <w:sz w:val="22"/>
        <w:szCs w:val="22"/>
      </w:rPr>
      <w:t>1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708B"/>
    <w:multiLevelType w:val="hybridMultilevel"/>
    <w:tmpl w:val="FF6EC490"/>
    <w:lvl w:ilvl="0" w:tplc="6B02CDCE">
      <w:start w:val="1"/>
      <w:numFmt w:val="decimal"/>
      <w:lvlText w:val="%1)"/>
      <w:lvlJc w:val="left"/>
      <w:pPr>
        <w:ind w:left="107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78641">
    <w:abstractNumId w:val="0"/>
  </w:num>
  <w:num w:numId="2" w16cid:durableId="47776010">
    <w:abstractNumId w:val="2"/>
  </w:num>
  <w:num w:numId="3" w16cid:durableId="148324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436623">
    <w:abstractNumId w:val="1"/>
  </w:num>
  <w:num w:numId="5" w16cid:durableId="208809440">
    <w:abstractNumId w:val="6"/>
  </w:num>
  <w:num w:numId="6" w16cid:durableId="1240292910">
    <w:abstractNumId w:val="4"/>
  </w:num>
  <w:num w:numId="7" w16cid:durableId="397092985">
    <w:abstractNumId w:val="3"/>
  </w:num>
  <w:num w:numId="8" w16cid:durableId="1981768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05BB8"/>
    <w:rsid w:val="00037CDB"/>
    <w:rsid w:val="0007020E"/>
    <w:rsid w:val="000928A2"/>
    <w:rsid w:val="000A565D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2E0EB6"/>
    <w:rsid w:val="00315AE5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7E65EB"/>
    <w:rsid w:val="008117BF"/>
    <w:rsid w:val="0082267F"/>
    <w:rsid w:val="0082341F"/>
    <w:rsid w:val="008261FB"/>
    <w:rsid w:val="00843207"/>
    <w:rsid w:val="00856B83"/>
    <w:rsid w:val="008578C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66C21"/>
    <w:rsid w:val="00A9662B"/>
    <w:rsid w:val="00AE04DD"/>
    <w:rsid w:val="00AE22E2"/>
    <w:rsid w:val="00B13C04"/>
    <w:rsid w:val="00B15379"/>
    <w:rsid w:val="00B447ED"/>
    <w:rsid w:val="00BA3E87"/>
    <w:rsid w:val="00BB0B1D"/>
    <w:rsid w:val="00BB4087"/>
    <w:rsid w:val="00C04987"/>
    <w:rsid w:val="00C23922"/>
    <w:rsid w:val="00C374EC"/>
    <w:rsid w:val="00C56EBE"/>
    <w:rsid w:val="00C8253D"/>
    <w:rsid w:val="00CE654A"/>
    <w:rsid w:val="00CE6761"/>
    <w:rsid w:val="00CE6D05"/>
    <w:rsid w:val="00CF4B9D"/>
    <w:rsid w:val="00D255B8"/>
    <w:rsid w:val="00D35D35"/>
    <w:rsid w:val="00D65C37"/>
    <w:rsid w:val="00D96302"/>
    <w:rsid w:val="00DB0031"/>
    <w:rsid w:val="00DB6F75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A1F9D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  <w:style w:type="paragraph" w:styleId="Akapitzlist">
    <w:name w:val="List Paragraph"/>
    <w:basedOn w:val="Normalny"/>
    <w:uiPriority w:val="34"/>
    <w:qFormat/>
    <w:rsid w:val="00AE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9898-911B-40C9-84A9-7A70A4A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22</cp:revision>
  <cp:lastPrinted>2018-11-20T09:39:00Z</cp:lastPrinted>
  <dcterms:created xsi:type="dcterms:W3CDTF">2019-07-29T09:41:00Z</dcterms:created>
  <dcterms:modified xsi:type="dcterms:W3CDTF">2022-05-16T06:19:00Z</dcterms:modified>
</cp:coreProperties>
</file>